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87"/>
        <w:gridCol w:w="4121"/>
        <w:gridCol w:w="462"/>
        <w:gridCol w:w="827"/>
        <w:gridCol w:w="606"/>
        <w:gridCol w:w="616"/>
        <w:gridCol w:w="309"/>
        <w:gridCol w:w="376"/>
        <w:gridCol w:w="1356"/>
      </w:tblGrid>
      <w:tr w:rsidR="0080693D">
        <w:trPr>
          <w:trHeight w:val="575"/>
        </w:trPr>
        <w:tc>
          <w:tcPr>
            <w:tcW w:w="6111" w:type="dxa"/>
            <w:gridSpan w:val="4"/>
          </w:tcPr>
          <w:p w:rsidR="0080693D" w:rsidRDefault="00A460B7">
            <w:pPr>
              <w:pStyle w:val="TableParagraph"/>
              <w:spacing w:before="72" w:line="309" w:lineRule="auto"/>
              <w:ind w:left="1382" w:right="668" w:hanging="58"/>
              <w:rPr>
                <w:b/>
                <w:sz w:val="16"/>
              </w:rPr>
            </w:pPr>
            <w:r>
              <w:rPr>
                <w:b/>
                <w:sz w:val="16"/>
              </w:rPr>
              <w:t>DOKUMEN PELAKSANAAN ANGGARAN SATUAN KERJA PERANGKAT DAERAH</w:t>
            </w:r>
          </w:p>
        </w:tc>
        <w:tc>
          <w:tcPr>
            <w:tcW w:w="4090" w:type="dxa"/>
            <w:gridSpan w:val="6"/>
            <w:vMerge w:val="restart"/>
          </w:tcPr>
          <w:p w:rsidR="0080693D" w:rsidRDefault="0080693D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:rsidR="0080693D" w:rsidRDefault="00A460B7">
            <w:pPr>
              <w:pStyle w:val="TableParagraph"/>
              <w:spacing w:before="0"/>
              <w:ind w:left="1006" w:right="100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Formulir</w:t>
            </w:r>
          </w:p>
          <w:p w:rsidR="0080693D" w:rsidRDefault="00A460B7">
            <w:pPr>
              <w:pStyle w:val="TableParagraph"/>
              <w:spacing w:before="54" w:line="309" w:lineRule="auto"/>
              <w:ind w:left="1006" w:right="10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DPA-RINCIAN BELANJA SKPD</w:t>
            </w:r>
          </w:p>
        </w:tc>
      </w:tr>
      <w:tr w:rsidR="0080693D">
        <w:trPr>
          <w:trHeight w:val="575"/>
        </w:trPr>
        <w:tc>
          <w:tcPr>
            <w:tcW w:w="6111" w:type="dxa"/>
            <w:gridSpan w:val="4"/>
          </w:tcPr>
          <w:p w:rsidR="0080693D" w:rsidRDefault="00A460B7">
            <w:pPr>
              <w:pStyle w:val="TableParagraph"/>
              <w:spacing w:before="72" w:line="309" w:lineRule="auto"/>
              <w:ind w:left="2146" w:right="2131" w:hanging="50"/>
              <w:jc w:val="center"/>
              <w:rPr>
                <w:sz w:val="16"/>
              </w:rPr>
            </w:pPr>
            <w:r>
              <w:rPr>
                <w:sz w:val="16"/>
              </w:rPr>
              <w:t>Kabupaten Kebumen Tahun Anggaran 2022</w:t>
            </w:r>
          </w:p>
        </w:tc>
        <w:tc>
          <w:tcPr>
            <w:tcW w:w="4090" w:type="dxa"/>
            <w:gridSpan w:val="6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35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00"/>
              </w:tabs>
              <w:spacing w:before="72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Nomor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z w:val="16"/>
              </w:rPr>
              <w:t>DPA</w:t>
            </w:r>
            <w:r>
              <w:rPr>
                <w:b/>
                <w:sz w:val="16"/>
              </w:rPr>
              <w:tab/>
              <w:t>: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z w:val="16"/>
              </w:rPr>
              <w:t>DPA/A.1/7.01.0.00.0.00.23.0000/001/2022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Urusan Pemerintahan : 7 UNSUR KEWILAYAHAN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Bidang</w:t>
            </w:r>
            <w:r>
              <w:rPr>
                <w:spacing w:val="-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Urusan</w:t>
            </w:r>
            <w:r>
              <w:rPr>
                <w:w w:val="105"/>
                <w:sz w:val="14"/>
              </w:rPr>
              <w:tab/>
              <w:t>: 7.01</w:t>
            </w:r>
            <w:r>
              <w:rPr>
                <w:spacing w:val="-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KECAMATAN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Program</w:t>
            </w:r>
            <w:r>
              <w:rPr>
                <w:w w:val="105"/>
                <w:sz w:val="14"/>
              </w:rPr>
              <w:tab/>
              <w:t>: 7.01.01 PROGRAM PENUNJANG URUSAN PEMERINTAHAN DAERAH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KABUPATEN/KOTA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Sasaran</w:t>
            </w:r>
            <w:r>
              <w:rPr>
                <w:spacing w:val="-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Program</w:t>
            </w:r>
            <w:r>
              <w:rPr>
                <w:w w:val="105"/>
                <w:sz w:val="14"/>
              </w:rPr>
              <w:tab/>
              <w:t>:</w:t>
            </w:r>
          </w:p>
        </w:tc>
      </w:tr>
      <w:tr w:rsidR="0080693D">
        <w:trPr>
          <w:trHeight w:val="758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Capaian</w:t>
            </w:r>
            <w:r>
              <w:rPr>
                <w:spacing w:val="-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Program</w:t>
            </w:r>
            <w:r>
              <w:rPr>
                <w:w w:val="105"/>
                <w:sz w:val="14"/>
              </w:rPr>
              <w:tab/>
              <w:t>: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Kegiatan</w:t>
            </w:r>
            <w:r>
              <w:rPr>
                <w:w w:val="105"/>
                <w:sz w:val="14"/>
              </w:rPr>
              <w:tab/>
              <w:t>: 7.01.01.2.02 Administrasi Keuangan Perangkat</w:t>
            </w:r>
            <w:r>
              <w:rPr>
                <w:spacing w:val="-3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Daerah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Organisasi</w:t>
            </w:r>
            <w:r>
              <w:rPr>
                <w:w w:val="105"/>
                <w:sz w:val="14"/>
              </w:rPr>
              <w:tab/>
              <w:t>: 7.01.0.00.0.00.23.0000 KECAMATAN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KARANGANYAR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Unit</w:t>
            </w:r>
            <w:r>
              <w:rPr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: 7.01.0.00.0.00.23.0000 KECAMATAN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KARANGANYAR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Alokasi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Tahun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2021</w:t>
            </w:r>
            <w:r>
              <w:rPr>
                <w:w w:val="105"/>
                <w:sz w:val="14"/>
              </w:rPr>
              <w:tab/>
              <w:t>: Rp0 (nol</w:t>
            </w:r>
            <w:r>
              <w:rPr>
                <w:spacing w:val="-2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rupiah)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Alokasi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Tahun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2022</w:t>
            </w:r>
            <w:r>
              <w:rPr>
                <w:w w:val="105"/>
                <w:sz w:val="14"/>
              </w:rPr>
              <w:tab/>
              <w:t>: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Rp4.722.480.000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(empat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miliar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tujuh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ratus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puluh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juta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empat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ratus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delapan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puluh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ribu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rupiah)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tabs>
                <w:tab w:val="left" w:pos="1810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Alokasi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Tahun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2023</w:t>
            </w:r>
            <w:r>
              <w:rPr>
                <w:w w:val="105"/>
                <w:sz w:val="14"/>
              </w:rPr>
              <w:tab/>
              <w:t>: Rp0 (nol</w:t>
            </w:r>
            <w:r>
              <w:rPr>
                <w:spacing w:val="-2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rupiah)</w:t>
            </w:r>
          </w:p>
        </w:tc>
      </w:tr>
      <w:tr w:rsidR="0080693D">
        <w:trPr>
          <w:trHeight w:val="326"/>
        </w:trPr>
        <w:tc>
          <w:tcPr>
            <w:tcW w:w="10201" w:type="dxa"/>
            <w:gridSpan w:val="10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80693D">
        <w:trPr>
          <w:trHeight w:val="345"/>
        </w:trPr>
        <w:tc>
          <w:tcPr>
            <w:tcW w:w="10201" w:type="dxa"/>
            <w:gridSpan w:val="10"/>
          </w:tcPr>
          <w:p w:rsidR="0080693D" w:rsidRDefault="00A460B7">
            <w:pPr>
              <w:pStyle w:val="TableParagraph"/>
              <w:spacing w:before="81"/>
              <w:ind w:left="3284" w:right="328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Indikator dan Tolok Ukur Kinerja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Kegiatan</w:t>
            </w:r>
          </w:p>
        </w:tc>
      </w:tr>
      <w:tr w:rsidR="0080693D">
        <w:trPr>
          <w:trHeight w:val="326"/>
        </w:trPr>
        <w:tc>
          <w:tcPr>
            <w:tcW w:w="1528" w:type="dxa"/>
            <w:gridSpan w:val="2"/>
          </w:tcPr>
          <w:p w:rsidR="0080693D" w:rsidRDefault="00A460B7">
            <w:pPr>
              <w:pStyle w:val="TableParagraph"/>
              <w:spacing w:before="81"/>
              <w:ind w:left="393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Indikator</w:t>
            </w:r>
          </w:p>
        </w:tc>
        <w:tc>
          <w:tcPr>
            <w:tcW w:w="6632" w:type="dxa"/>
            <w:gridSpan w:val="5"/>
          </w:tcPr>
          <w:p w:rsidR="0080693D" w:rsidRDefault="00A460B7">
            <w:pPr>
              <w:pStyle w:val="TableParagraph"/>
              <w:spacing w:before="81"/>
              <w:ind w:left="2527" w:right="251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Tolok Ukur Kinerja</w:t>
            </w:r>
          </w:p>
        </w:tc>
        <w:tc>
          <w:tcPr>
            <w:tcW w:w="2041" w:type="dxa"/>
            <w:gridSpan w:val="3"/>
          </w:tcPr>
          <w:p w:rsidR="0080693D" w:rsidRDefault="00A460B7">
            <w:pPr>
              <w:pStyle w:val="TableParagraph"/>
              <w:spacing w:before="81"/>
              <w:ind w:left="431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Target Kinerja</w:t>
            </w:r>
          </w:p>
        </w:tc>
      </w:tr>
      <w:tr w:rsidR="0080693D">
        <w:trPr>
          <w:trHeight w:val="306"/>
        </w:trPr>
        <w:tc>
          <w:tcPr>
            <w:tcW w:w="1528" w:type="dxa"/>
            <w:gridSpan w:val="2"/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Capaian Kegiatan</w:t>
            </w:r>
          </w:p>
        </w:tc>
        <w:tc>
          <w:tcPr>
            <w:tcW w:w="6632" w:type="dxa"/>
            <w:gridSpan w:val="5"/>
          </w:tcPr>
          <w:p w:rsidR="0080693D" w:rsidRDefault="00A460B7">
            <w:pPr>
              <w:pStyle w:val="TableParagraph"/>
              <w:spacing w:before="71"/>
              <w:ind w:left="51"/>
              <w:rPr>
                <w:sz w:val="14"/>
              </w:rPr>
            </w:pPr>
            <w:r>
              <w:rPr>
                <w:w w:val="105"/>
                <w:sz w:val="14"/>
              </w:rPr>
              <w:t>Cakupan pelayanan penunjang urusan pemerintahan daerah</w:t>
            </w:r>
          </w:p>
        </w:tc>
        <w:tc>
          <w:tcPr>
            <w:tcW w:w="2041" w:type="dxa"/>
            <w:gridSpan w:val="3"/>
          </w:tcPr>
          <w:p w:rsidR="0080693D" w:rsidRDefault="00A460B7">
            <w:pPr>
              <w:pStyle w:val="TableParagraph"/>
              <w:spacing w:before="71"/>
              <w:ind w:left="46"/>
              <w:rPr>
                <w:sz w:val="14"/>
              </w:rPr>
            </w:pPr>
            <w:r>
              <w:rPr>
                <w:w w:val="105"/>
                <w:sz w:val="14"/>
              </w:rPr>
              <w:t>100 %</w:t>
            </w:r>
          </w:p>
        </w:tc>
      </w:tr>
      <w:tr w:rsidR="0080693D">
        <w:trPr>
          <w:trHeight w:val="306"/>
        </w:trPr>
        <w:tc>
          <w:tcPr>
            <w:tcW w:w="1528" w:type="dxa"/>
            <w:gridSpan w:val="2"/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Masukan</w:t>
            </w:r>
          </w:p>
        </w:tc>
        <w:tc>
          <w:tcPr>
            <w:tcW w:w="6632" w:type="dxa"/>
            <w:gridSpan w:val="5"/>
          </w:tcPr>
          <w:p w:rsidR="0080693D" w:rsidRDefault="00A460B7">
            <w:pPr>
              <w:pStyle w:val="TableParagraph"/>
              <w:spacing w:before="71"/>
              <w:ind w:left="51"/>
              <w:rPr>
                <w:sz w:val="14"/>
              </w:rPr>
            </w:pPr>
            <w:r>
              <w:rPr>
                <w:w w:val="105"/>
                <w:sz w:val="14"/>
              </w:rPr>
              <w:t>Dana yang dibutuhkan</w:t>
            </w:r>
          </w:p>
        </w:tc>
        <w:tc>
          <w:tcPr>
            <w:tcW w:w="2041" w:type="dxa"/>
            <w:gridSpan w:val="3"/>
          </w:tcPr>
          <w:p w:rsidR="0080693D" w:rsidRDefault="00A460B7">
            <w:pPr>
              <w:pStyle w:val="TableParagraph"/>
              <w:spacing w:before="71"/>
              <w:ind w:left="46"/>
              <w:rPr>
                <w:sz w:val="14"/>
              </w:rPr>
            </w:pPr>
            <w:r>
              <w:rPr>
                <w:w w:val="105"/>
                <w:sz w:val="14"/>
              </w:rPr>
              <w:t>Rp4.722.480.000</w:t>
            </w:r>
          </w:p>
        </w:tc>
      </w:tr>
      <w:tr w:rsidR="0080693D">
        <w:trPr>
          <w:trHeight w:val="306"/>
        </w:trPr>
        <w:tc>
          <w:tcPr>
            <w:tcW w:w="1528" w:type="dxa"/>
            <w:gridSpan w:val="2"/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Keluaran</w:t>
            </w:r>
          </w:p>
        </w:tc>
        <w:tc>
          <w:tcPr>
            <w:tcW w:w="6632" w:type="dxa"/>
            <w:gridSpan w:val="5"/>
          </w:tcPr>
          <w:p w:rsidR="0080693D" w:rsidRDefault="00A460B7">
            <w:pPr>
              <w:pStyle w:val="TableParagraph"/>
              <w:spacing w:before="71"/>
              <w:ind w:left="51"/>
              <w:rPr>
                <w:sz w:val="14"/>
              </w:rPr>
            </w:pPr>
            <w:r>
              <w:rPr>
                <w:w w:val="105"/>
                <w:sz w:val="14"/>
              </w:rPr>
              <w:t>jumlah bulan administrasi keuangan perangkat daerah</w:t>
            </w:r>
          </w:p>
        </w:tc>
        <w:tc>
          <w:tcPr>
            <w:tcW w:w="2041" w:type="dxa"/>
            <w:gridSpan w:val="3"/>
          </w:tcPr>
          <w:p w:rsidR="0080693D" w:rsidRDefault="00A460B7">
            <w:pPr>
              <w:pStyle w:val="TableParagraph"/>
              <w:spacing w:before="71"/>
              <w:ind w:left="46"/>
              <w:rPr>
                <w:sz w:val="14"/>
              </w:rPr>
            </w:pPr>
            <w:r>
              <w:rPr>
                <w:w w:val="105"/>
                <w:sz w:val="14"/>
              </w:rPr>
              <w:t>12 bulan</w:t>
            </w:r>
          </w:p>
        </w:tc>
      </w:tr>
      <w:tr w:rsidR="0080693D">
        <w:trPr>
          <w:trHeight w:val="306"/>
        </w:trPr>
        <w:tc>
          <w:tcPr>
            <w:tcW w:w="1528" w:type="dxa"/>
            <w:gridSpan w:val="2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Hasil</w:t>
            </w:r>
          </w:p>
        </w:tc>
        <w:tc>
          <w:tcPr>
            <w:tcW w:w="6632" w:type="dxa"/>
            <w:gridSpan w:val="5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spacing w:before="71"/>
              <w:ind w:left="51"/>
              <w:rPr>
                <w:sz w:val="14"/>
              </w:rPr>
            </w:pPr>
            <w:r>
              <w:rPr>
                <w:w w:val="105"/>
                <w:sz w:val="14"/>
              </w:rPr>
              <w:t>jumlah bulan administrasi keuangan perangkat daerah</w:t>
            </w:r>
          </w:p>
        </w:tc>
        <w:tc>
          <w:tcPr>
            <w:tcW w:w="2041" w:type="dxa"/>
            <w:gridSpan w:val="3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spacing w:before="71"/>
              <w:ind w:left="46"/>
              <w:rPr>
                <w:sz w:val="14"/>
              </w:rPr>
            </w:pPr>
            <w:r>
              <w:rPr>
                <w:w w:val="105"/>
                <w:sz w:val="14"/>
              </w:rPr>
              <w:t>12 bulan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299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Kelompok</w:t>
            </w:r>
            <w:r>
              <w:rPr>
                <w:spacing w:val="-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Sasaran</w:t>
            </w:r>
            <w:r>
              <w:rPr>
                <w:spacing w:val="-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Kegiatan</w:t>
            </w:r>
            <w:r>
              <w:rPr>
                <w:w w:val="105"/>
                <w:sz w:val="14"/>
              </w:rPr>
              <w:tab/>
              <w:t>: Kecamatan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Karanganyar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Sub</w:t>
            </w:r>
            <w:r>
              <w:rPr>
                <w:spacing w:val="-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Kegiatan</w:t>
            </w:r>
            <w:r>
              <w:rPr>
                <w:w w:val="105"/>
                <w:sz w:val="14"/>
              </w:rPr>
              <w:tab/>
              <w:t>: 7.01.01.2.02.01 Penyediaan Gaji dan Tunjangan</w:t>
            </w:r>
            <w:r>
              <w:rPr>
                <w:spacing w:val="-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ASN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Sumber</w:t>
            </w:r>
            <w:r>
              <w:rPr>
                <w:spacing w:val="-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Pendanaan</w:t>
            </w:r>
            <w:r>
              <w:rPr>
                <w:w w:val="105"/>
                <w:sz w:val="14"/>
              </w:rPr>
              <w:tab/>
              <w:t>: Dana Transfer Umum-Dana Alokasi</w:t>
            </w:r>
            <w:r>
              <w:rPr>
                <w:spacing w:val="-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Umum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Lokasi</w:t>
            </w:r>
            <w:r>
              <w:rPr>
                <w:w w:val="105"/>
                <w:sz w:val="14"/>
              </w:rPr>
              <w:tab/>
              <w:t>: Kab. Kebumen,</w:t>
            </w:r>
            <w:r>
              <w:rPr>
                <w:spacing w:val="-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Karanganyar</w:t>
            </w:r>
          </w:p>
        </w:tc>
      </w:tr>
      <w:tr w:rsidR="0080693D">
        <w:trPr>
          <w:trHeight w:val="757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Keluaran</w:t>
            </w:r>
            <w:r>
              <w:rPr>
                <w:spacing w:val="-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</w:t>
            </w:r>
            <w:r>
              <w:rPr>
                <w:spacing w:val="-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Kegiatan</w:t>
            </w:r>
            <w:r>
              <w:rPr>
                <w:w w:val="105"/>
                <w:sz w:val="14"/>
              </w:rPr>
              <w:tab/>
              <w:t>:</w:t>
            </w:r>
          </w:p>
        </w:tc>
      </w:tr>
      <w:tr w:rsidR="0080693D">
        <w:trPr>
          <w:trHeight w:val="306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  <w:r>
              <w:rPr>
                <w:spacing w:val="-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Pelaksanaan</w:t>
            </w:r>
            <w:r>
              <w:rPr>
                <w:w w:val="105"/>
                <w:sz w:val="14"/>
              </w:rPr>
              <w:tab/>
              <w:t>: Mulai Januari sampai</w:t>
            </w:r>
            <w:r>
              <w:rPr>
                <w:spacing w:val="-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Desember</w:t>
            </w:r>
          </w:p>
        </w:tc>
      </w:tr>
      <w:tr w:rsidR="0080693D">
        <w:trPr>
          <w:trHeight w:val="301"/>
        </w:trPr>
        <w:tc>
          <w:tcPr>
            <w:tcW w:w="10201" w:type="dxa"/>
            <w:gridSpan w:val="10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A460B7">
            <w:pPr>
              <w:pStyle w:val="TableParagraph"/>
              <w:tabs>
                <w:tab w:val="left" w:pos="2016"/>
              </w:tabs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Keterangan</w:t>
            </w:r>
            <w:r>
              <w:rPr>
                <w:w w:val="105"/>
                <w:sz w:val="14"/>
              </w:rPr>
              <w:tab/>
              <w:t>:</w:t>
            </w:r>
          </w:p>
        </w:tc>
      </w:tr>
      <w:tr w:rsidR="0080693D">
        <w:trPr>
          <w:trHeight w:val="263"/>
        </w:trPr>
        <w:tc>
          <w:tcPr>
            <w:tcW w:w="1441" w:type="dxa"/>
            <w:vMerge w:val="restart"/>
            <w:tcBorders>
              <w:top w:val="single" w:sz="8" w:space="0" w:color="000000"/>
            </w:tcBorders>
          </w:tcPr>
          <w:p w:rsidR="0080693D" w:rsidRDefault="0080693D">
            <w:pPr>
              <w:pStyle w:val="TableParagraph"/>
              <w:spacing w:before="7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208" w:type="dxa"/>
            <w:gridSpan w:val="2"/>
            <w:vMerge w:val="restart"/>
            <w:tcBorders>
              <w:top w:val="single" w:sz="8" w:space="0" w:color="000000"/>
            </w:tcBorders>
          </w:tcPr>
          <w:p w:rsidR="0080693D" w:rsidRDefault="0080693D">
            <w:pPr>
              <w:pStyle w:val="TableParagraph"/>
              <w:spacing w:before="7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828" w:right="1822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3196" w:type="dxa"/>
            <w:gridSpan w:val="6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56"/>
              <w:ind w:left="82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6" w:type="dxa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56"/>
              <w:ind w:left="40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208" w:type="dxa"/>
            <w:gridSpan w:val="2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gridSpan w:val="2"/>
          </w:tcPr>
          <w:p w:rsidR="0080693D" w:rsidRDefault="00A460B7">
            <w:pPr>
              <w:pStyle w:val="TableParagraph"/>
              <w:ind w:left="29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606" w:type="dxa"/>
          </w:tcPr>
          <w:p w:rsidR="0080693D" w:rsidRDefault="00A460B7">
            <w:pPr>
              <w:pStyle w:val="TableParagraph"/>
              <w:ind w:left="2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925" w:type="dxa"/>
            <w:gridSpan w:val="2"/>
          </w:tcPr>
          <w:p w:rsidR="0080693D" w:rsidRDefault="00A460B7">
            <w:pPr>
              <w:pStyle w:val="TableParagraph"/>
              <w:ind w:left="230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6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left="483" w:right="494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</w:t>
            </w: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OPERASI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Rp4.675.704.000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</w:t>
            </w: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Pegawai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Rp4.675.704.000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</w:t>
            </w: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Gaji dan Tunjangan ASN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Rp3.444.687.000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5.1.01.01.01</w:t>
            </w: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Gaji Pokok ASN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Rp2.620.800.000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5.1.01.01.01.0001</w:t>
            </w: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Gaji Pokok PNS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Rp2.620.800.000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Golongan II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2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Rp210.000.000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6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8" w:type="dxa"/>
            <w:gridSpan w:val="2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 Gaji Pokok PNS [Belanja Gaji dan Tunjangan]</w:t>
            </w:r>
          </w:p>
        </w:tc>
        <w:tc>
          <w:tcPr>
            <w:tcW w:w="1289" w:type="dxa"/>
            <w:gridSpan w:val="2"/>
          </w:tcPr>
          <w:p w:rsidR="0080693D" w:rsidRDefault="00A460B7">
            <w:pPr>
              <w:pStyle w:val="TableParagraph"/>
              <w:spacing w:before="3" w:line="200" w:lineRule="atLeast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6 Orang x 14 Bulan</w:t>
            </w:r>
          </w:p>
        </w:tc>
        <w:tc>
          <w:tcPr>
            <w:tcW w:w="606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5" w:type="dxa"/>
            <w:gridSpan w:val="2"/>
          </w:tcPr>
          <w:p w:rsidR="0080693D" w:rsidRDefault="00A460B7">
            <w:pPr>
              <w:pStyle w:val="TableParagraph"/>
              <w:ind w:left="201"/>
              <w:rPr>
                <w:sz w:val="13"/>
              </w:rPr>
            </w:pPr>
            <w:r>
              <w:rPr>
                <w:w w:val="105"/>
                <w:sz w:val="13"/>
              </w:rPr>
              <w:t>2.500.000</w:t>
            </w:r>
          </w:p>
        </w:tc>
        <w:tc>
          <w:tcPr>
            <w:tcW w:w="37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6"/>
              <w:jc w:val="right"/>
              <w:rPr>
                <w:sz w:val="13"/>
              </w:rPr>
            </w:pPr>
            <w:r>
              <w:rPr>
                <w:sz w:val="13"/>
              </w:rPr>
              <w:t>Rp210.000.000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Rp2.238.600.000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6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8" w:type="dxa"/>
            <w:gridSpan w:val="2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 Gaji Pokok PNS [Belanja Gaji dan Tunjangan]</w:t>
            </w:r>
          </w:p>
        </w:tc>
        <w:tc>
          <w:tcPr>
            <w:tcW w:w="1289" w:type="dxa"/>
            <w:gridSpan w:val="2"/>
          </w:tcPr>
          <w:p w:rsidR="0080693D" w:rsidRDefault="00A460B7">
            <w:pPr>
              <w:pStyle w:val="TableParagraph"/>
              <w:spacing w:before="3" w:line="200" w:lineRule="atLeast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41 Orang x 14 Bulan</w:t>
            </w:r>
          </w:p>
        </w:tc>
        <w:tc>
          <w:tcPr>
            <w:tcW w:w="606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5" w:type="dxa"/>
            <w:gridSpan w:val="2"/>
          </w:tcPr>
          <w:p w:rsidR="0080693D" w:rsidRDefault="00A460B7">
            <w:pPr>
              <w:pStyle w:val="TableParagraph"/>
              <w:ind w:left="201"/>
              <w:rPr>
                <w:sz w:val="13"/>
              </w:rPr>
            </w:pPr>
            <w:r>
              <w:rPr>
                <w:w w:val="105"/>
                <w:sz w:val="13"/>
              </w:rPr>
              <w:t>3.900.000</w:t>
            </w:r>
          </w:p>
        </w:tc>
        <w:tc>
          <w:tcPr>
            <w:tcW w:w="376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2"/>
              <w:jc w:val="right"/>
              <w:rPr>
                <w:sz w:val="13"/>
              </w:rPr>
            </w:pPr>
            <w:r>
              <w:rPr>
                <w:sz w:val="13"/>
              </w:rPr>
              <w:t>Rp2.238.600.000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6" w:type="dxa"/>
          </w:tcPr>
          <w:p w:rsidR="0080693D" w:rsidRDefault="00A460B7">
            <w:pPr>
              <w:pStyle w:val="TableParagraph"/>
              <w:ind w:right="32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Rp172.200.000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404" w:type="dxa"/>
            <w:gridSpan w:val="8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6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</w:tbl>
    <w:p w:rsidR="0080693D" w:rsidRDefault="00A460B7">
      <w:pPr>
        <w:rPr>
          <w:sz w:val="2"/>
          <w:szCs w:val="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42pt;margin-top:176.35pt;width:408.2pt;height:33.15pt;z-index:1572864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098"/>
                    <w:gridCol w:w="1052"/>
                  </w:tblGrid>
                  <w:tr w:rsidR="0080693D">
                    <w:trPr>
                      <w:trHeight w:val="326"/>
                    </w:trPr>
                    <w:tc>
                      <w:tcPr>
                        <w:tcW w:w="7098" w:type="dxa"/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3150" w:right="3141"/>
                          <w:jc w:val="center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Indikator</w:t>
                        </w:r>
                      </w:p>
                    </w:tc>
                    <w:tc>
                      <w:tcPr>
                        <w:tcW w:w="1052" w:type="dxa"/>
                        <w:tcBorders>
                          <w:right w:val="nil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25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Target</w:t>
                        </w:r>
                      </w:p>
                    </w:tc>
                  </w:tr>
                  <w:tr w:rsidR="0080693D">
                    <w:trPr>
                      <w:trHeight w:val="306"/>
                    </w:trPr>
                    <w:tc>
                      <w:tcPr>
                        <w:tcW w:w="7098" w:type="dxa"/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5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Cakupan pelayanan penunjang urusan pemerintahan daerah</w:t>
                        </w:r>
                      </w:p>
                    </w:tc>
                    <w:tc>
                      <w:tcPr>
                        <w:tcW w:w="1052" w:type="dxa"/>
                        <w:tcBorders>
                          <w:right w:val="nil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5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100 %</w:t>
                        </w:r>
                      </w:p>
                    </w:tc>
                  </w:tr>
                </w:tbl>
                <w:p w:rsidR="0080693D" w:rsidRDefault="0080693D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 anchory="page"/>
          </v:shape>
        </w:pict>
      </w:r>
      <w:r>
        <w:pict>
          <v:shape id="_x0000_s1027" type="#_x0000_t202" style="position:absolute;margin-left:152.55pt;margin-top:506.75pt;width:397.65pt;height:33.15pt;z-index:1572915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560"/>
                    <w:gridCol w:w="1378"/>
                  </w:tblGrid>
                  <w:tr w:rsidR="0080693D">
                    <w:trPr>
                      <w:trHeight w:val="326"/>
                    </w:trPr>
                    <w:tc>
                      <w:tcPr>
                        <w:tcW w:w="6560" w:type="dxa"/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2882" w:right="2872"/>
                          <w:jc w:val="center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Indikator</w:t>
                        </w:r>
                      </w:p>
                    </w:tc>
                    <w:tc>
                      <w:tcPr>
                        <w:tcW w:w="1378" w:type="dxa"/>
                        <w:tcBorders>
                          <w:right w:val="nil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417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Target</w:t>
                        </w:r>
                      </w:p>
                    </w:tc>
                  </w:tr>
                  <w:tr w:rsidR="0080693D">
                    <w:trPr>
                      <w:trHeight w:val="306"/>
                    </w:trPr>
                    <w:tc>
                      <w:tcPr>
                        <w:tcW w:w="6560" w:type="dxa"/>
                        <w:tcBorders>
                          <w:left w:val="nil"/>
                          <w:right w:val="single" w:sz="8" w:space="0" w:color="000000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4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Jumlah ASN yang mendapatkan gaji dan tunjangan</w:t>
                        </w:r>
                      </w:p>
                    </w:tc>
                    <w:tc>
                      <w:tcPr>
                        <w:tcW w:w="1378" w:type="dxa"/>
                        <w:tcBorders>
                          <w:left w:val="single" w:sz="8" w:space="0" w:color="000000"/>
                          <w:right w:val="nil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5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48 Orang</w:t>
                        </w:r>
                      </w:p>
                    </w:tc>
                  </w:tr>
                </w:tbl>
                <w:p w:rsidR="0080693D" w:rsidRDefault="0080693D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 anchory="page"/>
          </v:shape>
        </w:pict>
      </w:r>
    </w:p>
    <w:p w:rsidR="0080693D" w:rsidRDefault="0080693D">
      <w:pPr>
        <w:rPr>
          <w:sz w:val="2"/>
          <w:szCs w:val="2"/>
        </w:rPr>
        <w:sectPr w:rsidR="0080693D">
          <w:footerReference w:type="default" r:id="rId8"/>
          <w:type w:val="continuous"/>
          <w:pgSz w:w="11900" w:h="16840"/>
          <w:pgMar w:top="680" w:right="740" w:bottom="580" w:left="740" w:header="720" w:footer="381" w:gutter="0"/>
          <w:pgNumType w:start="1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207"/>
        <w:gridCol w:w="1287"/>
        <w:gridCol w:w="605"/>
        <w:gridCol w:w="922"/>
        <w:gridCol w:w="375"/>
        <w:gridCol w:w="1355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207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828" w:right="182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3189" w:type="dxa"/>
            <w:gridSpan w:val="4"/>
          </w:tcPr>
          <w:p w:rsidR="0080693D" w:rsidRDefault="00A460B7">
            <w:pPr>
              <w:pStyle w:val="TableParagraph"/>
              <w:ind w:left="8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16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207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ind w:left="29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605" w:type="dxa"/>
          </w:tcPr>
          <w:p w:rsidR="0080693D" w:rsidRDefault="00A460B7">
            <w:pPr>
              <w:pStyle w:val="TableParagraph"/>
              <w:ind w:left="3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left="23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87" w:right="484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 Gaji Pokok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3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sz w:val="13"/>
              </w:rPr>
            </w:pPr>
            <w:r>
              <w:rPr>
                <w:sz w:val="13"/>
              </w:rPr>
              <w:t>4.100.000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sz w:val="13"/>
              </w:rPr>
              <w:t>Rp172.200.000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5.1.01.01.02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Keluarga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Rp213.150.000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5.1.01.01.02.0001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Keluarga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Rp213.150.000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Rp28.350.000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693"/>
              <w:rPr>
                <w:sz w:val="13"/>
              </w:rPr>
            </w:pPr>
            <w:r>
              <w:rPr>
                <w:w w:val="105"/>
                <w:sz w:val="13"/>
              </w:rPr>
              <w:t>Belanja Tunjangan Keluarga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15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135.000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Rp28.350.000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Rp162.400.000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693"/>
              <w:rPr>
                <w:sz w:val="13"/>
              </w:rPr>
            </w:pPr>
            <w:r>
              <w:rPr>
                <w:w w:val="105"/>
                <w:sz w:val="13"/>
              </w:rPr>
              <w:t>Belanja Tunjangan Keluarga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80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145.000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sz w:val="13"/>
              </w:rPr>
              <w:t>Rp162.400.000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Rp22.400.000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693"/>
              <w:rPr>
                <w:sz w:val="13"/>
              </w:rPr>
            </w:pPr>
            <w:r>
              <w:rPr>
                <w:w w:val="105"/>
                <w:sz w:val="13"/>
              </w:rPr>
              <w:t>Belanja Tunjangan Keluarga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10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160.000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Rp22.400.000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5.1.01.01.03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Jabatan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Rp215.320.000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5.1.01.01.03.0001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Jabatan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Rp215.320.000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Eselon III/a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Rp17.640.000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Jabatan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PNS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[Belanja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Gaji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sz w:val="13"/>
              </w:rPr>
            </w:pPr>
            <w:r>
              <w:rPr>
                <w:sz w:val="13"/>
              </w:rPr>
              <w:t>1.260.000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Rp17.640.000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Eselon III/b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Rp13.720.000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Jabatan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PNS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[Belanja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Gaji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980.000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Rp13.720.000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Eselon IV/a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Rp60.480.000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Jabatan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PNS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[Belanja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Gaji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8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540.000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Rp60.480.000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Eselon IV/b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Rp123.480.000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Jabatan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PNS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[Belanja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Gaji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18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490.000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sz w:val="13"/>
              </w:rPr>
              <w:t>Rp123.480.000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5.1.01.01.05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Fungsional Umum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Rp53.970.000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5.1.01.01.05.0001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Fungsional Umum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Rp53.970.000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Rp15.120.000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66"/>
              <w:rPr>
                <w:sz w:val="13"/>
              </w:rPr>
            </w:pPr>
            <w:r>
              <w:rPr>
                <w:w w:val="105"/>
                <w:sz w:val="13"/>
              </w:rPr>
              <w:t>Belanja Tunjangan Fungsional Umum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6 Orang / Bulan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180.000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Rp15.120.000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Rp38.850.000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66"/>
              <w:rPr>
                <w:sz w:val="13"/>
              </w:rPr>
            </w:pPr>
            <w:r>
              <w:rPr>
                <w:w w:val="105"/>
                <w:sz w:val="13"/>
              </w:rPr>
              <w:t>Belanja Tunjangan Fungsional Umum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15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185.000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Rp38.850.000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5.1.01.01.06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Beras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5.1.01.01.06.0001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Beras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Beras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 Tunjangan Beras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 Tahun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112.000.000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sz w:val="13"/>
              </w:rPr>
              <w:t>Rp112.000.000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5.1.01.01.07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PPh/Tunjangan Khusus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Rp14.910.000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5.1.01.01.07.0001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Tunjangan PPh/Tunjangan Khusus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Rp14.910.000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Rp11.760.000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8"/>
              <w:rPr>
                <w:sz w:val="13"/>
              </w:rPr>
            </w:pPr>
            <w:r>
              <w:rPr>
                <w:w w:val="105"/>
                <w:sz w:val="13"/>
              </w:rPr>
              <w:t>Belanja Tunjangan PPh/Tunjangan Khusus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21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40.000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Rp11.760.000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Rp3.150.000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 w:rsidR="0080693D" w:rsidRDefault="0080693D">
      <w:pPr>
        <w:rPr>
          <w:rFonts w:ascii="Times New Roman"/>
          <w:sz w:val="12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207"/>
        <w:gridCol w:w="1287"/>
        <w:gridCol w:w="605"/>
        <w:gridCol w:w="922"/>
        <w:gridCol w:w="375"/>
        <w:gridCol w:w="1355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207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828" w:right="182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3189" w:type="dxa"/>
            <w:gridSpan w:val="4"/>
          </w:tcPr>
          <w:p w:rsidR="0080693D" w:rsidRDefault="00A460B7">
            <w:pPr>
              <w:pStyle w:val="TableParagraph"/>
              <w:ind w:left="82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16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207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ind w:left="29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605" w:type="dxa"/>
          </w:tcPr>
          <w:p w:rsidR="0080693D" w:rsidRDefault="00A460B7">
            <w:pPr>
              <w:pStyle w:val="TableParagraph"/>
              <w:ind w:left="3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left="23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87" w:right="484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8"/>
              <w:rPr>
                <w:sz w:val="13"/>
              </w:rPr>
            </w:pPr>
            <w:r>
              <w:rPr>
                <w:w w:val="105"/>
                <w:sz w:val="13"/>
              </w:rPr>
              <w:t>Belanja Tunjangan PPh/Tunjangan Khusus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3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75.000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Rp3.150.000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5.1.01.01.08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Pembulatan Gaji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Rp339.000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5.1.01.01.08.0001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Pembulatan Gaji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Rp339.000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Pembulatan Gaji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Rp339.000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Belanja Pembulatan Gaji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 Tahun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339.000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Rp339.000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5.1.01.01.09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Kesehatan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Rp178.360.000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5.1.01.01.09.0001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Kesehatan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Rp178.360.000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Rp16.100.000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352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Kesehatan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5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230.000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Rp16.100.000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Rp149.240.000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352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Kesehatan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41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260.000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sz w:val="13"/>
              </w:rPr>
              <w:t>Rp149.240.000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Rp13.020.000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352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Kesehatan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3 Orang x 14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310.000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Rp13.020.000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5.1.01.01.10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Kecelakaan Kerja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Rp5.892.000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5.1.01.01.10.0001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Kecelakaan Kerja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Rp5.892.000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19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5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9.000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Rp540.000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Rp4.920.000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19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41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10.000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Rp4.920.000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Rp432.000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19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3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12.000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Rp432.000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5.1.01.01.11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Kematian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Rp16.236.000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5.1.01.01.11.0001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Kematian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Rp16.236.000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2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5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20.000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Rp1.200.000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Rp13.776.000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2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41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28.000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Rp13.776.000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IV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Rp1.260.000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23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spacing w:before="3" w:line="200" w:lineRule="atLeast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3 Orang x 12 Bulan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35.000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Rp1.260.000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5.1.01.01.12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Simpanan Peserta Tabungan Perumahan Rakyat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Rp13.710.000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5.1.01.01.12.0001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Simpanan Peserta Tabungan Perumahan Rakyat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Rp13.710.000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SImpanan Tapera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0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Rp13.710.000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7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401"/>
              <w:rPr>
                <w:sz w:val="13"/>
              </w:rPr>
            </w:pPr>
            <w:r>
              <w:rPr>
                <w:w w:val="105"/>
                <w:sz w:val="13"/>
              </w:rPr>
              <w:t>Belanja Iuran Simpanan Peserta Tabungan Perumahan Rakyat PNS [Belanja Gaji dan Tunjangan]</w:t>
            </w:r>
          </w:p>
        </w:tc>
        <w:tc>
          <w:tcPr>
            <w:tcW w:w="1287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1 Tahun</w:t>
            </w:r>
          </w:p>
        </w:tc>
        <w:tc>
          <w:tcPr>
            <w:tcW w:w="60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2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13.710.000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sz w:val="13"/>
              </w:rPr>
            </w:pPr>
            <w:r>
              <w:rPr>
                <w:sz w:val="13"/>
              </w:rPr>
              <w:t>Rp13.710.000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5.1.01.02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Tambahan Penghasilan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Rp1.231.017.000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5.1.01.02.01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Tambahan Penghasilan berdasarkan Beban Kerja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Rp1.231.017.000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5.1.01.02.01.0001</w:t>
            </w:r>
          </w:p>
        </w:tc>
        <w:tc>
          <w:tcPr>
            <w:tcW w:w="7396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Tambahan Penghasilan berdasarkan Beban Kerja PNS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Rp1.231.017.000</w:t>
            </w:r>
          </w:p>
        </w:tc>
      </w:tr>
    </w:tbl>
    <w:p w:rsidR="0080693D" w:rsidRDefault="0080693D">
      <w:pPr>
        <w:jc w:val="right"/>
        <w:rPr>
          <w:sz w:val="13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17"/>
        <w:gridCol w:w="273"/>
        <w:gridCol w:w="3518"/>
        <w:gridCol w:w="289"/>
        <w:gridCol w:w="1002"/>
        <w:gridCol w:w="603"/>
        <w:gridCol w:w="298"/>
        <w:gridCol w:w="625"/>
        <w:gridCol w:w="375"/>
        <w:gridCol w:w="1355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208" w:type="dxa"/>
            <w:gridSpan w:val="3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828" w:right="1822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3192" w:type="dxa"/>
            <w:gridSpan w:val="6"/>
          </w:tcPr>
          <w:p w:rsidR="0080693D" w:rsidRDefault="00A460B7">
            <w:pPr>
              <w:pStyle w:val="TableParagraph"/>
              <w:ind w:left="82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1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208" w:type="dxa"/>
            <w:gridSpan w:val="3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29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603" w:type="dxa"/>
          </w:tcPr>
          <w:p w:rsidR="0080693D" w:rsidRDefault="00A460B7">
            <w:pPr>
              <w:pStyle w:val="TableParagraph"/>
              <w:ind w:left="2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3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85" w:right="487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Camat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Rp63.160.000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7.895.000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0"/>
              <w:jc w:val="right"/>
              <w:rPr>
                <w:sz w:val="13"/>
              </w:rPr>
            </w:pPr>
            <w:r>
              <w:rPr>
                <w:sz w:val="13"/>
              </w:rPr>
              <w:t>Rp63.160.000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Rp75.872.000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585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line="319" w:lineRule="auto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4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2.371.000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0"/>
              <w:jc w:val="right"/>
              <w:rPr>
                <w:sz w:val="13"/>
              </w:rPr>
            </w:pPr>
            <w:r>
              <w:rPr>
                <w:sz w:val="13"/>
              </w:rPr>
              <w:t>Rp75.872.000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Golongan III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Rp170.712.000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9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2.371.000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Rp170.712.000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Kasi dan Kasubag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Rp148.480.000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5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3.712.000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Rp148.480.000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kasilur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Rp356.352.000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spacing w:before="3" w:line="200" w:lineRule="atLeast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12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3.712.000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Rp356.352.000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Kasubag Perencanaan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Rp34.400.000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4.300.000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0"/>
              <w:jc w:val="right"/>
              <w:rPr>
                <w:sz w:val="13"/>
              </w:rPr>
            </w:pPr>
            <w:r>
              <w:rPr>
                <w:sz w:val="13"/>
              </w:rPr>
              <w:t>Rp34.400.000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Lurah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Rp147.776.000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4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4.618.000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Rp147.776.000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Pembulatan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Rp65.681.000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1 Ls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116"/>
              <w:rPr>
                <w:sz w:val="13"/>
              </w:rPr>
            </w:pPr>
            <w:r>
              <w:rPr>
                <w:w w:val="105"/>
                <w:sz w:val="13"/>
              </w:rPr>
              <w:t>65.681.000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0"/>
              <w:jc w:val="right"/>
              <w:rPr>
                <w:sz w:val="13"/>
              </w:rPr>
            </w:pPr>
            <w:r>
              <w:rPr>
                <w:sz w:val="13"/>
              </w:rPr>
              <w:t>Rp65.681.000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Sekcam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Rp49.800.000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6.225.000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0"/>
              <w:jc w:val="right"/>
              <w:rPr>
                <w:sz w:val="13"/>
              </w:rPr>
            </w:pPr>
            <w:r>
              <w:rPr>
                <w:sz w:val="13"/>
              </w:rPr>
              <w:t>Rp49.800.000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Seklur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Rp118.784.000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5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8" w:type="dxa"/>
            <w:gridSpan w:val="3"/>
          </w:tcPr>
          <w:p w:rsidR="0080693D" w:rsidRDefault="00A460B7">
            <w:pPr>
              <w:pStyle w:val="TableParagraph"/>
              <w:spacing w:before="3" w:line="200" w:lineRule="atLeast"/>
              <w:ind w:left="33" w:right="460"/>
              <w:rPr>
                <w:sz w:val="13"/>
              </w:rPr>
            </w:pPr>
            <w:r>
              <w:rPr>
                <w:w w:val="105"/>
                <w:sz w:val="13"/>
              </w:rPr>
              <w:t>Tambahan Penghasilan berdasarkan Beban Kerja PNS [Belanja Gaji dan Tunjangan]</w:t>
            </w:r>
          </w:p>
        </w:tc>
        <w:tc>
          <w:tcPr>
            <w:tcW w:w="1291" w:type="dxa"/>
            <w:gridSpan w:val="2"/>
          </w:tcPr>
          <w:p w:rsidR="0080693D" w:rsidRDefault="00A460B7">
            <w:pPr>
              <w:pStyle w:val="TableParagraph"/>
              <w:ind w:left="31"/>
              <w:rPr>
                <w:sz w:val="13"/>
              </w:rPr>
            </w:pPr>
            <w:r>
              <w:rPr>
                <w:w w:val="105"/>
                <w:sz w:val="13"/>
              </w:rPr>
              <w:t>4 Orang x 8 Bulan</w:t>
            </w:r>
          </w:p>
        </w:tc>
        <w:tc>
          <w:tcPr>
            <w:tcW w:w="603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gridSpan w:val="2"/>
          </w:tcPr>
          <w:p w:rsidR="0080693D" w:rsidRDefault="00A460B7">
            <w:pPr>
              <w:pStyle w:val="TableParagraph"/>
              <w:ind w:left="202"/>
              <w:rPr>
                <w:sz w:val="13"/>
              </w:rPr>
            </w:pPr>
            <w:r>
              <w:rPr>
                <w:w w:val="105"/>
                <w:sz w:val="13"/>
              </w:rPr>
              <w:t>3.712.000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7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31"/>
              <w:jc w:val="right"/>
              <w:rPr>
                <w:sz w:val="13"/>
              </w:rPr>
            </w:pPr>
            <w:r>
              <w:rPr>
                <w:sz w:val="13"/>
              </w:rPr>
              <w:t>Rp118.784.000</w:t>
            </w:r>
          </w:p>
        </w:tc>
      </w:tr>
      <w:tr w:rsidR="0080693D">
        <w:trPr>
          <w:trHeight w:val="258"/>
        </w:trPr>
        <w:tc>
          <w:tcPr>
            <w:tcW w:w="8841" w:type="dxa"/>
            <w:gridSpan w:val="10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ind w:right="33"/>
              <w:jc w:val="righ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 Anggaran Sub Kegiatan:</w:t>
            </w:r>
          </w:p>
        </w:tc>
        <w:tc>
          <w:tcPr>
            <w:tcW w:w="1355" w:type="dxa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Rp4.675.704.000</w:t>
            </w:r>
          </w:p>
        </w:tc>
      </w:tr>
      <w:tr w:rsidR="0080693D">
        <w:trPr>
          <w:trHeight w:val="306"/>
        </w:trPr>
        <w:tc>
          <w:tcPr>
            <w:tcW w:w="10196" w:type="dxa"/>
            <w:gridSpan w:val="11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306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Sub Kegiatan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68"/>
              <w:rPr>
                <w:sz w:val="14"/>
              </w:rPr>
            </w:pPr>
            <w:r>
              <w:rPr>
                <w:w w:val="105"/>
                <w:sz w:val="14"/>
              </w:rPr>
              <w:t>7.01.01.2.02.03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Pelaksanaan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Penatausahaan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dan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Pengujian/Verifikasi</w:t>
            </w:r>
            <w:r>
              <w:rPr>
                <w:spacing w:val="-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Keuangan</w:t>
            </w:r>
            <w:r>
              <w:rPr>
                <w:spacing w:val="-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SKPD</w:t>
            </w: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306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Sumber Pendanaan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68"/>
              <w:rPr>
                <w:sz w:val="14"/>
              </w:rPr>
            </w:pPr>
            <w:r>
              <w:rPr>
                <w:w w:val="105"/>
                <w:sz w:val="14"/>
              </w:rPr>
              <w:t>Dana Transfer Umum-Dana Alokasi Umum</w:t>
            </w: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306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Lokasi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68"/>
              <w:rPr>
                <w:sz w:val="14"/>
              </w:rPr>
            </w:pPr>
            <w:r>
              <w:rPr>
                <w:w w:val="105"/>
                <w:sz w:val="14"/>
              </w:rPr>
              <w:t>Kab. Kebumen, Karanganyar</w:t>
            </w: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757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Keluaran Sub Kegiatan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306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Waktu Pelaksanaan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68"/>
              <w:rPr>
                <w:sz w:val="14"/>
              </w:rPr>
            </w:pPr>
            <w:r>
              <w:rPr>
                <w:w w:val="105"/>
                <w:sz w:val="14"/>
              </w:rPr>
              <w:t>Mulai Januari sampai Desember</w:t>
            </w: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301"/>
        </w:trPr>
        <w:tc>
          <w:tcPr>
            <w:tcW w:w="1858" w:type="dxa"/>
            <w:gridSpan w:val="2"/>
            <w:tcBorders>
              <w:top w:val="single" w:sz="8" w:space="0" w:color="000000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left="52"/>
              <w:rPr>
                <w:sz w:val="14"/>
              </w:rPr>
            </w:pPr>
            <w:r>
              <w:rPr>
                <w:w w:val="105"/>
                <w:sz w:val="14"/>
              </w:rPr>
              <w:t>Keterangan</w:t>
            </w:r>
          </w:p>
        </w:tc>
        <w:tc>
          <w:tcPr>
            <w:tcW w:w="2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A460B7">
            <w:pPr>
              <w:pStyle w:val="TableParagraph"/>
              <w:spacing w:before="71"/>
              <w:ind w:right="58"/>
              <w:jc w:val="right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  <w:tc>
          <w:tcPr>
            <w:tcW w:w="633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5" w:type="dxa"/>
            <w:tcBorders>
              <w:top w:val="single" w:sz="8" w:space="0" w:color="000000"/>
              <w:left w:val="nil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263"/>
        </w:trPr>
        <w:tc>
          <w:tcPr>
            <w:tcW w:w="1441" w:type="dxa"/>
            <w:vMerge w:val="restart"/>
            <w:tcBorders>
              <w:top w:val="single" w:sz="8" w:space="0" w:color="000000"/>
            </w:tcBorders>
          </w:tcPr>
          <w:p w:rsidR="0080693D" w:rsidRDefault="0080693D">
            <w:pPr>
              <w:pStyle w:val="TableParagraph"/>
              <w:spacing w:before="7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7" w:type="dxa"/>
            <w:gridSpan w:val="4"/>
            <w:vMerge w:val="restart"/>
            <w:tcBorders>
              <w:top w:val="single" w:sz="8" w:space="0" w:color="000000"/>
            </w:tcBorders>
          </w:tcPr>
          <w:p w:rsidR="0080693D" w:rsidRDefault="0080693D">
            <w:pPr>
              <w:pStyle w:val="TableParagraph"/>
              <w:spacing w:before="7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7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3" w:type="dxa"/>
            <w:gridSpan w:val="5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56"/>
              <w:ind w:left="67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5" w:type="dxa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56"/>
              <w:ind w:left="41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7" w:type="dxa"/>
            <w:gridSpan w:val="4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02" w:type="dxa"/>
          </w:tcPr>
          <w:p w:rsidR="0080693D" w:rsidRDefault="00A460B7">
            <w:pPr>
              <w:pStyle w:val="TableParagraph"/>
              <w:ind w:left="160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901" w:type="dxa"/>
            <w:gridSpan w:val="2"/>
          </w:tcPr>
          <w:p w:rsidR="0080693D" w:rsidRDefault="00A460B7">
            <w:pPr>
              <w:pStyle w:val="TableParagraph"/>
              <w:ind w:left="19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5" w:type="dxa"/>
          </w:tcPr>
          <w:p w:rsidR="0080693D" w:rsidRDefault="00A460B7">
            <w:pPr>
              <w:pStyle w:val="TableParagraph"/>
              <w:ind w:left="8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left="485" w:right="487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</w:t>
            </w: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OPERASI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Rp46.776.000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</w:t>
            </w: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Pegawai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Rp33.904.000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5.1.01.03</w:t>
            </w: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Tambahan Penghasilan berdasarkan Pertimbangan Objektif Lainnya ASN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Rp33.904.000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5.1.01.03.07</w:t>
            </w:r>
          </w:p>
        </w:tc>
        <w:tc>
          <w:tcPr>
            <w:tcW w:w="7400" w:type="dxa"/>
            <w:gridSpan w:val="9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Honorarium</w:t>
            </w:r>
          </w:p>
        </w:tc>
        <w:tc>
          <w:tcPr>
            <w:tcW w:w="1355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Rp24.704.000</w:t>
            </w:r>
          </w:p>
        </w:tc>
      </w:tr>
    </w:tbl>
    <w:p w:rsidR="0080693D" w:rsidRDefault="00A460B7">
      <w:pPr>
        <w:rPr>
          <w:sz w:val="2"/>
          <w:szCs w:val="2"/>
        </w:rPr>
      </w:pPr>
      <w:r>
        <w:pict>
          <v:shape id="_x0000_s1026" type="#_x0000_t202" style="position:absolute;margin-left:152.55pt;margin-top:653.7pt;width:397.4pt;height:33.15pt;z-index:1572966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934"/>
                    <w:gridCol w:w="998"/>
                  </w:tblGrid>
                  <w:tr w:rsidR="0080693D">
                    <w:trPr>
                      <w:trHeight w:val="326"/>
                    </w:trPr>
                    <w:tc>
                      <w:tcPr>
                        <w:tcW w:w="6934" w:type="dxa"/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3069" w:right="3059"/>
                          <w:jc w:val="center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Indikator</w:t>
                        </w:r>
                      </w:p>
                    </w:tc>
                    <w:tc>
                      <w:tcPr>
                        <w:tcW w:w="998" w:type="dxa"/>
                      </w:tcPr>
                      <w:p w:rsidR="0080693D" w:rsidRDefault="00A460B7">
                        <w:pPr>
                          <w:pStyle w:val="TableParagraph"/>
                          <w:spacing w:before="81"/>
                          <w:ind w:left="204" w:right="195"/>
                          <w:jc w:val="center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05"/>
                            <w:sz w:val="14"/>
                          </w:rPr>
                          <w:t>Target</w:t>
                        </w:r>
                      </w:p>
                    </w:tc>
                  </w:tr>
                  <w:tr w:rsidR="0080693D">
                    <w:trPr>
                      <w:trHeight w:val="306"/>
                    </w:trPr>
                    <w:tc>
                      <w:tcPr>
                        <w:tcW w:w="6934" w:type="dxa"/>
                        <w:tcBorders>
                          <w:left w:val="nil"/>
                          <w:right w:val="single" w:sz="8" w:space="0" w:color="000000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4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Jumlah dokumen pelaksanaan penatausahaan dan Pengujian /verifikasi Keuangan SKPD</w:t>
                        </w:r>
                      </w:p>
                    </w:tc>
                    <w:tc>
                      <w:tcPr>
                        <w:tcW w:w="998" w:type="dxa"/>
                        <w:tcBorders>
                          <w:left w:val="single" w:sz="8" w:space="0" w:color="000000"/>
                        </w:tcBorders>
                      </w:tcPr>
                      <w:p w:rsidR="0080693D" w:rsidRDefault="00A460B7">
                        <w:pPr>
                          <w:pStyle w:val="TableParagraph"/>
                          <w:spacing w:before="71"/>
                          <w:ind w:left="30" w:right="84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4 dokumen</w:t>
                        </w:r>
                      </w:p>
                    </w:tc>
                  </w:tr>
                </w:tbl>
                <w:p w:rsidR="0080693D" w:rsidRDefault="0080693D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 anchory="page"/>
          </v:shape>
        </w:pict>
      </w:r>
    </w:p>
    <w:p w:rsidR="0080693D" w:rsidRDefault="0080693D">
      <w:pPr>
        <w:rPr>
          <w:sz w:val="2"/>
          <w:szCs w:val="2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495"/>
        <w:gridCol w:w="1028"/>
        <w:gridCol w:w="874"/>
        <w:gridCol w:w="624"/>
        <w:gridCol w:w="374"/>
        <w:gridCol w:w="1354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5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0" w:type="dxa"/>
            <w:gridSpan w:val="4"/>
          </w:tcPr>
          <w:p w:rsidR="0080693D" w:rsidRDefault="00A460B7">
            <w:pPr>
              <w:pStyle w:val="TableParagraph"/>
              <w:ind w:left="68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5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1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17" w:right="14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14" w:right="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19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7" w:right="48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5.1.01.03.07.0001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Honorarium Penanggungjawaban Pengelola Keuangan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Rp24.704.000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Bendahara Pengeluaran Pembantu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Rp312.000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47"/>
              <w:rPr>
                <w:sz w:val="13"/>
              </w:rPr>
            </w:pPr>
            <w:r>
              <w:rPr>
                <w:w w:val="105"/>
                <w:sz w:val="13"/>
              </w:rPr>
              <w:t>Bendahara Pengeluaran Pembantu atau Bendahara Penerimaan Pembantu: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39.000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Rp312.000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Penanggungjawaban Keuangan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Rp3.030.000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116"/>
              <w:rPr>
                <w:sz w:val="13"/>
              </w:rPr>
            </w:pPr>
            <w:r>
              <w:rPr>
                <w:w w:val="105"/>
                <w:sz w:val="13"/>
              </w:rPr>
              <w:t>Pejabat Pelaksana Teknis Kegiatan (PPTK):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4 Orang x 5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Rp3.030.000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Penanggungjawaban Pengelolaan Keuangan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Rp1.728.000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Pejabat Penatausahaan Keuangan Satuan Kerja Perangkat Daerah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(PPK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SKPD/PPK-Unit/PPK-SKPKD)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: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Nilai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pagu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s.d.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Rp. 100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60.000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Rp480.000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156.000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Rp1.248.000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Penanggungjawaban Pengelola Keuangan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Rp5.712.000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47"/>
              <w:rPr>
                <w:sz w:val="13"/>
              </w:rPr>
            </w:pPr>
            <w:r>
              <w:rPr>
                <w:w w:val="105"/>
                <w:sz w:val="13"/>
              </w:rPr>
              <w:t>Bendahara Pengeluaran Pembantu atau Bendahara Penerimaan Pembantu: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39.000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Rp312.000</w:t>
            </w: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116"/>
              <w:rPr>
                <w:sz w:val="13"/>
              </w:rPr>
            </w:pPr>
            <w:r>
              <w:rPr>
                <w:w w:val="105"/>
                <w:sz w:val="13"/>
              </w:rPr>
              <w:t>Pejabat Pelaksana Teknis Kegiatan (PPTK):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Rp2.424.000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Pejabat Penatausahaan Keuangan Satuan Kerja Perangkat Daerah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(PPK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SKPD/PPK-Unit/PPK-SKPKD)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: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Nilai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pagu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s.d.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Rp. 100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60.000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Rp480.000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156.000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Rp1.248.000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156.000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Rp1.248.000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Penanggungjawaban Pengelola Keuangan Kelurahan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Rp4.095.000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47"/>
              <w:rPr>
                <w:sz w:val="13"/>
              </w:rPr>
            </w:pPr>
            <w:r>
              <w:rPr>
                <w:w w:val="105"/>
                <w:sz w:val="13"/>
              </w:rPr>
              <w:t>Bendahara Pengeluaran Pembantu atau Bendahara Penerimaan Pembantu: Nilai pagu dana diatas Rp250 juta s.d. Rp500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55.500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Rp277.500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29"/>
              <w:rPr>
                <w:sz w:val="13"/>
              </w:rPr>
            </w:pPr>
            <w:r>
              <w:rPr>
                <w:w w:val="105"/>
                <w:sz w:val="13"/>
              </w:rPr>
              <w:t>Pejabat Penatausahaan Keuangan Satuan Kerja Perangkat Daerah (PPK SKPD/PPK-Unit/PPK-SKPKD) : Nilai pagu dana diatas Rp250 juta s.d. Rp500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85.500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Rp427.500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diatas Rp250 juta s.d. Rp500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217.500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Rp1.087.500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Honorarium Pengguna Anggaran (1 orang x 5 bulan)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diatas Rp500 juta s.d. Rp1 miliar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249.000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Rp1.245.000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Honorarium PPTK Keuangan (1 orang x 5 bulan)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Pejabat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Pelaksana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Teknis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Kegiatan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(PPTK):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Nilai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pagu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diatas Rp250 juta s.d. Rp500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Rp1.057.500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Jasa Penanggung Jawab Pengelola Keuangan Kec.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Rp5.642.000</w:t>
            </w:r>
          </w:p>
        </w:tc>
      </w:tr>
    </w:tbl>
    <w:p w:rsidR="0080693D" w:rsidRDefault="0080693D">
      <w:pPr>
        <w:jc w:val="right"/>
        <w:rPr>
          <w:sz w:val="13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495"/>
        <w:gridCol w:w="1028"/>
        <w:gridCol w:w="874"/>
        <w:gridCol w:w="624"/>
        <w:gridCol w:w="374"/>
        <w:gridCol w:w="1354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5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0" w:type="dxa"/>
            <w:gridSpan w:val="4"/>
          </w:tcPr>
          <w:p w:rsidR="0080693D" w:rsidRDefault="00A460B7">
            <w:pPr>
              <w:pStyle w:val="TableParagraph"/>
              <w:ind w:left="68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5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1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17" w:right="14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14" w:right="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19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7" w:right="48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729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20"/>
              <w:rPr>
                <w:sz w:val="13"/>
              </w:rPr>
            </w:pPr>
            <w:r>
              <w:rPr>
                <w:w w:val="105"/>
                <w:sz w:val="13"/>
              </w:rPr>
              <w:t>Bendahara Pengeluaran atau Bendahara Penerimaan BLUD: Nilai pagu dana diatas Rp2,5 miliar s.d. Rp5 miliar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85.500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Rp598.500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63"/>
              <w:rPr>
                <w:sz w:val="13"/>
              </w:rPr>
            </w:pPr>
            <w:r>
              <w:rPr>
                <w:w w:val="105"/>
                <w:sz w:val="13"/>
              </w:rPr>
              <w:t>Jasa Pembantu Bendahara Pengeluaran (Verifikator dan Tenaga Akuntansi) SKPD/PPKD-SKPKD: Nilai pagu dana diatas Rp2,5 miliar s.d. Rp5 miliar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65.000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Rp455.000</w:t>
            </w: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Pejabat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Pelaksana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Teknis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Kegiatan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(PPTK):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Nilai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pagu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diatas Rp100 juta s.d. Rp250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Rp1.270.500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29"/>
              <w:rPr>
                <w:sz w:val="13"/>
              </w:rPr>
            </w:pPr>
            <w:r>
              <w:rPr>
                <w:w w:val="105"/>
                <w:sz w:val="13"/>
              </w:rPr>
              <w:t>Pejabat Penatausahaan Keuangan Satuan Kerja Perangkat Daerah (PPK SKPD/PPK-Unit/PPK-SKPKD) : Nilai pagu dana diatas Rp2,5 miliar s.d. Rp5 miliar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132.000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Rp924.000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diatas Rp2,5 miliar s.d. Rp5 miliar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342.000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Rp2.394.000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Jasa Penanggung jawab Pengelola Keuangan Kel.Panjatan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Rp4.185.000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116"/>
              <w:rPr>
                <w:sz w:val="13"/>
              </w:rPr>
            </w:pPr>
            <w:r>
              <w:rPr>
                <w:w w:val="105"/>
                <w:sz w:val="13"/>
              </w:rPr>
              <w:t>Pejabat Pelaksana Teknis Kegiatan (PPTK):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Rp1.515.000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-7"/>
              <w:rPr>
                <w:sz w:val="13"/>
              </w:rPr>
            </w:pPr>
            <w:r>
              <w:rPr>
                <w:w w:val="105"/>
                <w:sz w:val="13"/>
              </w:rPr>
              <w:t>Pejabat Pengelola Keuangan Daerah (PPKD)/Pengguna Anggaran (PA)/Kuasa Pengguna Anggaran (KPA)/Pengguna Anggaran PPKD/SKPKD: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156.000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Rp1.560.000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Jasa Penanggung jawab Pengelola Keuangan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11"/>
              <w:rPr>
                <w:sz w:val="13"/>
              </w:rPr>
            </w:pPr>
            <w:r>
              <w:rPr>
                <w:w w:val="105"/>
                <w:sz w:val="13"/>
              </w:rPr>
              <w:t>Bendahara Pengeluaran atau Bendahara Penerimaan: Nilai pagu dana s.d. Rp100 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51.000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Rp510.000</w:t>
            </w:r>
          </w:p>
        </w:tc>
      </w:tr>
      <w:tr w:rsidR="0080693D">
        <w:trPr>
          <w:trHeight w:val="864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Pejabat Penatausahaan Keuangan Satuan Kerja Perangkat Daerah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(PPK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SKPD/PPK-Unit/PPK-SKPKD)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: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Nilai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pagu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dana</w:t>
            </w:r>
            <w:r>
              <w:rPr>
                <w:spacing w:val="-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s.d.</w:t>
            </w:r>
            <w:r>
              <w:rPr>
                <w:spacing w:val="-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Rp. 100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juta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95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60.000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Rp600.000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5.1.01.03.08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Jasa Pengelolaan BMD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5.1.01.03.08.0002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Jasa Pengelolaan BMD yang Tidak Menghasilkan Pendapatan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Rp9.200.000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Penanggungjawaban Pengelola Keuangan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Rp1.750.000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Honorarium Penanggungjawaban Pengelola Keuangan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514" w:hanging="241"/>
              <w:rPr>
                <w:sz w:val="13"/>
              </w:rPr>
            </w:pPr>
            <w:r>
              <w:rPr>
                <w:w w:val="105"/>
                <w:sz w:val="13"/>
              </w:rPr>
              <w:t>Pengurus Barang Pengguna untuk nilai BMD: s/d 1 milyar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250.000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Rp1.750.000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Pengurus Barang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247"/>
              <w:rPr>
                <w:sz w:val="13"/>
              </w:rPr>
            </w:pPr>
            <w:r>
              <w:rPr>
                <w:w w:val="105"/>
                <w:sz w:val="13"/>
              </w:rPr>
              <w:t>Pembantu Pengurus Barang Pengguna untuk nilai BMD: lebih dari 62,5 milyar s/d 75 milyar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8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250.000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Rp2.000.000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Honorarium Pengurus Barang Kelurahan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Rp2.500.000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Honorarium Pengurus Barang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514" w:hanging="241"/>
              <w:rPr>
                <w:sz w:val="13"/>
              </w:rPr>
            </w:pPr>
            <w:r>
              <w:rPr>
                <w:w w:val="105"/>
                <w:sz w:val="13"/>
              </w:rPr>
              <w:t>Pengurus Barang Pengguna untuk nilai BMD: s/d 1 milyar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250.000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Rp2.500.000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Jasa Pembantu Pengurus Barang Pengguna Kelurahan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246"/>
              <w:rPr>
                <w:sz w:val="13"/>
              </w:rPr>
            </w:pPr>
            <w:r>
              <w:rPr>
                <w:w w:val="105"/>
                <w:sz w:val="13"/>
              </w:rPr>
              <w:t>Pembantu Pengurus Barang Pengguna untuk nilai BMD: s/d 1 milyar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100.000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Rp500.000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Jasa Penanggung Jawab Pengelola Keuangan Kec.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Rp2.450.000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33" w:right="246"/>
              <w:rPr>
                <w:sz w:val="13"/>
              </w:rPr>
            </w:pPr>
            <w:r>
              <w:rPr>
                <w:w w:val="105"/>
                <w:sz w:val="13"/>
              </w:rPr>
              <w:t>Pembantu Pengurus Barang Pengguna untuk nilai BMD: s/d 1 milyar</w:t>
            </w:r>
          </w:p>
          <w:p w:rsidR="0080693D" w:rsidRDefault="00A460B7">
            <w:pPr>
              <w:pStyle w:val="TableParagraph"/>
              <w:spacing w:before="1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line="319" w:lineRule="auto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100.000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Rp700.000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514" w:hanging="241"/>
              <w:rPr>
                <w:sz w:val="13"/>
              </w:rPr>
            </w:pPr>
            <w:r>
              <w:rPr>
                <w:w w:val="105"/>
                <w:sz w:val="13"/>
              </w:rPr>
              <w:t>Pengurus Barang Pengguna untuk nilai BMD: s/d 1 milyar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7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25" w:right="14"/>
              <w:jc w:val="center"/>
              <w:rPr>
                <w:sz w:val="13"/>
              </w:rPr>
            </w:pPr>
            <w:r>
              <w:rPr>
                <w:sz w:val="13"/>
              </w:rPr>
              <w:t>orang/bulan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" w:right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250.000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Rp1.750.000</w:t>
            </w:r>
          </w:p>
        </w:tc>
      </w:tr>
    </w:tbl>
    <w:p w:rsidR="0080693D" w:rsidRDefault="0080693D">
      <w:pPr>
        <w:jc w:val="right"/>
        <w:rPr>
          <w:sz w:val="13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495"/>
        <w:gridCol w:w="1028"/>
        <w:gridCol w:w="874"/>
        <w:gridCol w:w="624"/>
        <w:gridCol w:w="374"/>
        <w:gridCol w:w="1354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5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0" w:type="dxa"/>
            <w:gridSpan w:val="4"/>
          </w:tcPr>
          <w:p w:rsidR="0080693D" w:rsidRDefault="00A460B7">
            <w:pPr>
              <w:pStyle w:val="TableParagraph"/>
              <w:ind w:left="68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5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1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16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19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7" w:right="48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Barang dan Jasa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Rp12.872.000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5.1.02.01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Barang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Rp1.891.000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5.1.02.01.01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Barang Pakai Habis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Rp1.891.000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5.1.02.01.01.0024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Alat/Bahan untuk Kegiatan Kantor-Alat Tulis Kantor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Rp956.000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Kec.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Rp336.000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Binder Clip 107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7 Dus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dus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Rp35.000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Rp200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Snelhecter Kertas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6 Pak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pak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30.000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Rp180.000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Spidol Whiteboard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11.500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Rp57.500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Stopmap Biasa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 Pak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pak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21.100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Rp63.300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Kel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Rp357.000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Binder Clip 107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Dus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dus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Rp50.000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Rp500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108" w:hanging="241"/>
              <w:rPr>
                <w:sz w:val="13"/>
              </w:rPr>
            </w:pPr>
            <w:r>
              <w:rPr>
                <w:w w:val="105"/>
                <w:sz w:val="13"/>
              </w:rPr>
              <w:t>Refill Spidol Whiteboard Spesifikasi : snowman/refil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4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18.300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Rp73.200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Snelhecter Kertas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35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2.000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Rp70.000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Stopmap Biasa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 Pak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pak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21.100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Rp63.300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Stopmap Plastik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20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Rp100.000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Alat Tulis Kantor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Binder Clip 105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4 Dus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dus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4.500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Rp18.000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Penatausahaan keuangan Kel.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Snelhecter Kertas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20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2.000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ATK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Rp205.000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Binder Clip 107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 Dus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dus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Rp50.000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1700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sz w:val="13"/>
              </w:rPr>
            </w:pPr>
            <w:r>
              <w:rPr>
                <w:sz w:val="13"/>
              </w:rPr>
              <w:t>Rp1.700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Stopmap Biasa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 Pak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pak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21.100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Rp63.300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Stopmap Plastik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18 Buah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buah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1"/>
              <w:jc w:val="right"/>
              <w:rPr>
                <w:sz w:val="13"/>
              </w:rPr>
            </w:pPr>
            <w:r>
              <w:rPr>
                <w:sz w:val="13"/>
              </w:rPr>
              <w:t>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Rp90.000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5.1.02.01.01.0025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Alat/Bahan untuk Kegiatan Kantor- Kertas dan Cover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Rp935.000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Kel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Rp330.000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Kertas HVS F4 70gr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6 Rim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rim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55.000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Rp330.000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alat tulis kantor Penatausahaan keuangan Kel.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Kertas HVS F4 70gr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Rim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rim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55.000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Rp55.000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kertas HVS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 w:rsidR="0080693D" w:rsidRDefault="0080693D">
      <w:pPr>
        <w:rPr>
          <w:rFonts w:ascii="Times New Roman"/>
          <w:sz w:val="12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495"/>
        <w:gridCol w:w="1028"/>
        <w:gridCol w:w="874"/>
        <w:gridCol w:w="624"/>
        <w:gridCol w:w="374"/>
        <w:gridCol w:w="1354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5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0" w:type="dxa"/>
            <w:gridSpan w:val="4"/>
          </w:tcPr>
          <w:p w:rsidR="0080693D" w:rsidRDefault="00A460B7">
            <w:pPr>
              <w:pStyle w:val="TableParagraph"/>
              <w:ind w:left="68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5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1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16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19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7" w:right="48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Kertas HVS F4 70gr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 Rim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rim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55.000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Rp165.000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Kertas Kecamatan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Rp275.000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Kertas HVS F4 70gr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5 Rim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rim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55.000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Rp275.000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Kertas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Kertas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547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Kertas HVS F4 70gr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 Rim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rim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55.000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5.1.02.02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Jasa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Rp10.981.000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5.1.02.02.01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Jasa Kantor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Rp9.840.000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5.1.02.02.01.0071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Lembur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Rp9.840.000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Makanan dan Minuman Lembur Penatausahaan Keuangan Kelurahan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Rp4.980.000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108" w:hanging="241"/>
              <w:rPr>
                <w:sz w:val="13"/>
              </w:rPr>
            </w:pPr>
            <w:r>
              <w:rPr>
                <w:w w:val="105"/>
                <w:sz w:val="13"/>
              </w:rPr>
              <w:t>Makan dan Minum Lembur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166 Orang /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orang/kali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30.000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Rp4.980.000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Makan dan Minum Lembur Kel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Rp4.410.000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108" w:hanging="241"/>
              <w:rPr>
                <w:sz w:val="13"/>
              </w:rPr>
            </w:pPr>
            <w:r>
              <w:rPr>
                <w:w w:val="105"/>
                <w:sz w:val="13"/>
              </w:rPr>
              <w:t>Makan dan Minum Lembur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7 Orang x 21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orang/kali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30.000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sz w:val="13"/>
              </w:rPr>
              <w:t>Rp4.410.000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makan dan minum Lembur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108" w:hanging="241"/>
              <w:rPr>
                <w:sz w:val="13"/>
              </w:rPr>
            </w:pPr>
            <w:r>
              <w:rPr>
                <w:w w:val="105"/>
                <w:sz w:val="13"/>
              </w:rPr>
              <w:t>Makan dan Minum Lembur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3 Orang x 5 Kali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orang/kali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sz w:val="13"/>
              </w:rPr>
              <w:t>30.000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Rp450.000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5.1.02.02.02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Jaminan/Asuransi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Rp1.141.000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5.1.02.02.02.0006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Kecelakaan Kerja bagi Non ASN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Rp508.000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Belaja Iuran JKK Non ASN Kec.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Rp132.000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108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Rp108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Tenaga Kebersihan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Orang x 2786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Rp33.432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Tenaga Operator SIAK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4180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Rp50.160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Tenaga Pengadministrasian Keuangan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4025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Rp48.300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JKK Non ASN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Rp83.000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Tenaga Kebersihan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Buah x 2786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Rp33.432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THL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4025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Rp48.300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1268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4"/>
              <w:jc w:val="right"/>
              <w:rPr>
                <w:sz w:val="13"/>
              </w:rPr>
            </w:pPr>
            <w:r>
              <w:rPr>
                <w:sz w:val="13"/>
              </w:rPr>
              <w:t>Rp1.268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JKK Tenaga Harian Lepas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Rp49.000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700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Rp700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JKK THL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 w:rsidR="0080693D" w:rsidRDefault="0080693D">
      <w:pPr>
        <w:rPr>
          <w:rFonts w:ascii="Times New Roman"/>
          <w:sz w:val="12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1"/>
        <w:gridCol w:w="4495"/>
        <w:gridCol w:w="1028"/>
        <w:gridCol w:w="874"/>
        <w:gridCol w:w="624"/>
        <w:gridCol w:w="374"/>
        <w:gridCol w:w="1354"/>
      </w:tblGrid>
      <w:tr w:rsidR="0080693D">
        <w:trPr>
          <w:trHeight w:val="258"/>
        </w:trPr>
        <w:tc>
          <w:tcPr>
            <w:tcW w:w="1441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5" w:type="dxa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0" w:type="dxa"/>
            <w:gridSpan w:val="4"/>
          </w:tcPr>
          <w:p w:rsidR="0080693D" w:rsidRDefault="00A460B7">
            <w:pPr>
              <w:pStyle w:val="TableParagraph"/>
              <w:ind w:left="68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5" w:type="dxa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16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16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left="8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19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7" w:right="481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4025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Rp48.300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JKK THL Kel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Rp97.000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96600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Rp96.600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400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Rp400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Jaminan Kecelakaan Kerja ( THL ) Kel.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Rp147.000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11"/>
              <w:rPr>
                <w:sz w:val="13"/>
              </w:rPr>
            </w:pPr>
            <w:r>
              <w:rPr>
                <w:w w:val="105"/>
                <w:sz w:val="13"/>
              </w:rPr>
              <w:t>49000 Rupiah x 3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Rp147.000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sz w:val="13"/>
              </w:rPr>
              <w:t>5.1.02.02.02.0007</w:t>
            </w: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Belanja Iuran Jaminan Kematian bagi Non ASN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Rp633.000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JKM Non ASN Kec.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Rp165.000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132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Rp132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Tenaga Kebersihan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3483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Rp41.796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Tenaga Operator SIAK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723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Kecelakaan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5225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Rp62.700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Tenaga Pengadministrasian Keuangan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5031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Rp60.372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JKM Non ASN Kelurahan Jatiluhur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Rp103.000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Tenaga Kebersihan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3483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Rp41.796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THL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5031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Rp60.372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832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Rp832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Iuran JKM Tenaga Harian Lepas Kelurahan Karanganyar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Rp61.000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628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8"/>
              <w:jc w:val="right"/>
              <w:rPr>
                <w:sz w:val="13"/>
              </w:rPr>
            </w:pPr>
            <w:r>
              <w:rPr>
                <w:sz w:val="13"/>
              </w:rPr>
              <w:t>Rp628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 Belanja Iuran JKM THL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 Orang x 12</w:t>
            </w:r>
          </w:p>
          <w:p w:rsidR="0080693D" w:rsidRDefault="00A460B7">
            <w:pPr>
              <w:pStyle w:val="TableParagraph"/>
              <w:spacing w:before="1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Bulan x 5031 Rupiah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5"/>
              <w:jc w:val="right"/>
              <w:rPr>
                <w:sz w:val="13"/>
              </w:rPr>
            </w:pPr>
            <w:r>
              <w:rPr>
                <w:sz w:val="13"/>
              </w:rPr>
              <w:t>Rp60.372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Belanja JKM THL Kelurahan Panjatan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Rp121.000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2 Kali x 5041 Ls x 12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Rp120.984</w:t>
            </w:r>
          </w:p>
        </w:tc>
      </w:tr>
      <w:tr w:rsidR="0080693D">
        <w:trPr>
          <w:trHeight w:val="460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before="3" w:line="200" w:lineRule="atLeast"/>
              <w:ind w:left="273" w:right="2931" w:hanging="241"/>
              <w:rPr>
                <w:sz w:val="13"/>
              </w:rPr>
            </w:pPr>
            <w:r>
              <w:rPr>
                <w:w w:val="105"/>
                <w:sz w:val="13"/>
              </w:rPr>
              <w:t>Pembulatan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ind w:left="33"/>
              <w:rPr>
                <w:sz w:val="13"/>
              </w:rPr>
            </w:pPr>
            <w:r>
              <w:rPr>
                <w:w w:val="105"/>
                <w:sz w:val="13"/>
              </w:rPr>
              <w:t>16 Ls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7"/>
              <w:jc w:val="right"/>
              <w:rPr>
                <w:sz w:val="13"/>
              </w:rPr>
            </w:pPr>
            <w:r>
              <w:rPr>
                <w:sz w:val="13"/>
              </w:rPr>
              <w:t>Rp16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[#] Jaminan Kematian ( THL ) Kle. Plarangan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6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Rp183.000</w:t>
            </w:r>
          </w:p>
        </w:tc>
      </w:tr>
      <w:tr w:rsidR="0080693D">
        <w:trPr>
          <w:trHeight w:val="258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395" w:type="dxa"/>
            <w:gridSpan w:val="5"/>
          </w:tcPr>
          <w:p w:rsidR="0080693D" w:rsidRDefault="00A460B7">
            <w:pPr>
              <w:pStyle w:val="TableParagraph"/>
              <w:ind w:left="3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[-]</w:t>
            </w:r>
          </w:p>
        </w:tc>
        <w:tc>
          <w:tcPr>
            <w:tcW w:w="1354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662"/>
        </w:trPr>
        <w:tc>
          <w:tcPr>
            <w:tcW w:w="1441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495" w:type="dxa"/>
          </w:tcPr>
          <w:p w:rsidR="0080693D" w:rsidRDefault="00A460B7">
            <w:pPr>
              <w:pStyle w:val="TableParagraph"/>
              <w:spacing w:line="319" w:lineRule="auto"/>
              <w:ind w:left="273" w:right="858" w:hanging="241"/>
              <w:rPr>
                <w:sz w:val="13"/>
              </w:rPr>
            </w:pPr>
            <w:r>
              <w:rPr>
                <w:w w:val="105"/>
                <w:sz w:val="13"/>
              </w:rPr>
              <w:t>Belanja Iuran Jaminan Kematian Kerja Bagi Non ASN Spesifikasi :</w:t>
            </w:r>
          </w:p>
        </w:tc>
        <w:tc>
          <w:tcPr>
            <w:tcW w:w="1028" w:type="dxa"/>
          </w:tcPr>
          <w:p w:rsidR="0080693D" w:rsidRDefault="00A460B7">
            <w:pPr>
              <w:pStyle w:val="TableParagraph"/>
              <w:spacing w:before="3" w:line="200" w:lineRule="atLeast"/>
              <w:ind w:left="33" w:right="11"/>
              <w:rPr>
                <w:sz w:val="13"/>
              </w:rPr>
            </w:pPr>
            <w:r>
              <w:rPr>
                <w:w w:val="105"/>
                <w:sz w:val="13"/>
              </w:rPr>
              <w:t>61000 Rupiah x 3 Orang / Bulan</w:t>
            </w:r>
          </w:p>
        </w:tc>
        <w:tc>
          <w:tcPr>
            <w:tcW w:w="874" w:type="dxa"/>
          </w:tcPr>
          <w:p w:rsidR="0080693D" w:rsidRDefault="00A460B7">
            <w:pPr>
              <w:pStyle w:val="TableParagraph"/>
              <w:ind w:left="32"/>
              <w:rPr>
                <w:sz w:val="13"/>
              </w:rPr>
            </w:pPr>
            <w:r>
              <w:rPr>
                <w:w w:val="105"/>
                <w:sz w:val="13"/>
              </w:rPr>
              <w:t>Ls</w:t>
            </w:r>
          </w:p>
        </w:tc>
        <w:tc>
          <w:tcPr>
            <w:tcW w:w="62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374" w:type="dxa"/>
          </w:tcPr>
          <w:p w:rsidR="0080693D" w:rsidRDefault="00A460B7">
            <w:pPr>
              <w:pStyle w:val="TableParagraph"/>
              <w:ind w:right="2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0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16"/>
              <w:jc w:val="right"/>
              <w:rPr>
                <w:sz w:val="13"/>
              </w:rPr>
            </w:pPr>
            <w:r>
              <w:rPr>
                <w:sz w:val="13"/>
              </w:rPr>
              <w:t>Rp183.000</w:t>
            </w:r>
          </w:p>
        </w:tc>
      </w:tr>
    </w:tbl>
    <w:p w:rsidR="0080693D" w:rsidRDefault="0080693D">
      <w:pPr>
        <w:jc w:val="right"/>
        <w:rPr>
          <w:sz w:val="13"/>
        </w:rPr>
        <w:sectPr w:rsidR="0080693D">
          <w:pgSz w:w="11900" w:h="16840"/>
          <w:pgMar w:top="680" w:right="740" w:bottom="580" w:left="740" w:header="0" w:footer="381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"/>
        <w:gridCol w:w="932"/>
        <w:gridCol w:w="586"/>
        <w:gridCol w:w="2051"/>
        <w:gridCol w:w="1859"/>
        <w:gridCol w:w="183"/>
        <w:gridCol w:w="846"/>
        <w:gridCol w:w="875"/>
        <w:gridCol w:w="625"/>
        <w:gridCol w:w="202"/>
        <w:gridCol w:w="173"/>
        <w:gridCol w:w="1354"/>
      </w:tblGrid>
      <w:tr w:rsidR="0080693D">
        <w:trPr>
          <w:trHeight w:val="258"/>
        </w:trPr>
        <w:tc>
          <w:tcPr>
            <w:tcW w:w="1441" w:type="dxa"/>
            <w:gridSpan w:val="2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Kode Rekening</w:t>
            </w:r>
          </w:p>
        </w:tc>
        <w:tc>
          <w:tcPr>
            <w:tcW w:w="4496" w:type="dxa"/>
            <w:gridSpan w:val="3"/>
            <w:vMerge w:val="restart"/>
          </w:tcPr>
          <w:p w:rsidR="0080693D" w:rsidRDefault="0080693D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80693D" w:rsidRDefault="00A460B7">
            <w:pPr>
              <w:pStyle w:val="TableParagraph"/>
              <w:spacing w:before="0"/>
              <w:ind w:left="1972" w:right="1966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Uraian</w:t>
            </w:r>
          </w:p>
        </w:tc>
        <w:tc>
          <w:tcPr>
            <w:tcW w:w="2904" w:type="dxa"/>
            <w:gridSpan w:val="6"/>
          </w:tcPr>
          <w:p w:rsidR="0080693D" w:rsidRDefault="00A460B7">
            <w:pPr>
              <w:pStyle w:val="TableParagraph"/>
              <w:ind w:left="680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Rincian Perhitungan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1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</w:t>
            </w:r>
          </w:p>
        </w:tc>
      </w:tr>
      <w:tr w:rsidR="0080693D">
        <w:trPr>
          <w:trHeight w:val="258"/>
        </w:trPr>
        <w:tc>
          <w:tcPr>
            <w:tcW w:w="1441" w:type="dxa"/>
            <w:gridSpan w:val="2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4496" w:type="dxa"/>
            <w:gridSpan w:val="3"/>
            <w:vMerge/>
            <w:tcBorders>
              <w:top w:val="nil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  <w:gridSpan w:val="2"/>
          </w:tcPr>
          <w:p w:rsidR="0080693D" w:rsidRDefault="00A460B7">
            <w:pPr>
              <w:pStyle w:val="TableParagraph"/>
              <w:ind w:left="16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Koefisien</w:t>
            </w:r>
          </w:p>
        </w:tc>
        <w:tc>
          <w:tcPr>
            <w:tcW w:w="875" w:type="dxa"/>
          </w:tcPr>
          <w:p w:rsidR="0080693D" w:rsidRDefault="00A460B7">
            <w:pPr>
              <w:pStyle w:val="TableParagraph"/>
              <w:ind w:left="16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Satuan</w:t>
            </w:r>
          </w:p>
        </w:tc>
        <w:tc>
          <w:tcPr>
            <w:tcW w:w="625" w:type="dxa"/>
          </w:tcPr>
          <w:p w:rsidR="0080693D" w:rsidRDefault="00A460B7">
            <w:pPr>
              <w:pStyle w:val="TableParagraph"/>
              <w:ind w:left="82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Harga</w:t>
            </w:r>
          </w:p>
        </w:tc>
        <w:tc>
          <w:tcPr>
            <w:tcW w:w="375" w:type="dxa"/>
            <w:gridSpan w:val="2"/>
          </w:tcPr>
          <w:p w:rsidR="0080693D" w:rsidRDefault="00A460B7">
            <w:pPr>
              <w:pStyle w:val="TableParagraph"/>
              <w:ind w:left="2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PPN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left="484" w:right="485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(Rp)</w:t>
            </w:r>
          </w:p>
        </w:tc>
      </w:tr>
      <w:tr w:rsidR="0080693D">
        <w:trPr>
          <w:trHeight w:val="258"/>
        </w:trPr>
        <w:tc>
          <w:tcPr>
            <w:tcW w:w="8841" w:type="dxa"/>
            <w:gridSpan w:val="11"/>
          </w:tcPr>
          <w:p w:rsidR="0080693D" w:rsidRDefault="00A460B7">
            <w:pPr>
              <w:pStyle w:val="TableParagraph"/>
              <w:ind w:right="33"/>
              <w:jc w:val="righ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 Anggaran Sub Kegiatan:</w:t>
            </w:r>
          </w:p>
        </w:tc>
        <w:tc>
          <w:tcPr>
            <w:tcW w:w="1354" w:type="dxa"/>
          </w:tcPr>
          <w:p w:rsidR="0080693D" w:rsidRDefault="00A460B7">
            <w:pPr>
              <w:pStyle w:val="TableParagraph"/>
              <w:ind w:right="23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Rp46.776.000</w:t>
            </w:r>
          </w:p>
        </w:tc>
      </w:tr>
      <w:tr w:rsidR="0080693D">
        <w:trPr>
          <w:trHeight w:val="253"/>
        </w:trPr>
        <w:tc>
          <w:tcPr>
            <w:tcW w:w="8841" w:type="dxa"/>
            <w:gridSpan w:val="11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ind w:right="32"/>
              <w:jc w:val="righ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Jumlah Total Anggaran Kegiatan:</w:t>
            </w:r>
          </w:p>
        </w:tc>
        <w:tc>
          <w:tcPr>
            <w:tcW w:w="1354" w:type="dxa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ind w:right="25"/>
              <w:jc w:val="right"/>
              <w:rPr>
                <w:b/>
                <w:sz w:val="13"/>
              </w:rPr>
            </w:pPr>
            <w:r>
              <w:rPr>
                <w:b/>
                <w:sz w:val="13"/>
              </w:rPr>
              <w:t>Rp4.722.480.000</w:t>
            </w:r>
          </w:p>
        </w:tc>
      </w:tr>
      <w:tr w:rsidR="0080693D">
        <w:trPr>
          <w:trHeight w:val="325"/>
        </w:trPr>
        <w:tc>
          <w:tcPr>
            <w:tcW w:w="4078" w:type="dxa"/>
            <w:gridSpan w:val="4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85"/>
              <w:ind w:left="614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Rencana Penarikan Dana per Bulan</w:t>
            </w:r>
          </w:p>
        </w:tc>
        <w:tc>
          <w:tcPr>
            <w:tcW w:w="6117" w:type="dxa"/>
            <w:gridSpan w:val="8"/>
            <w:vMerge w:val="restart"/>
            <w:tcBorders>
              <w:top w:val="single" w:sz="8" w:space="0" w:color="000000"/>
              <w:bottom w:val="single" w:sz="8" w:space="0" w:color="000000"/>
            </w:tcBorders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:rsidR="0080693D" w:rsidRDefault="0080693D">
            <w:pPr>
              <w:pStyle w:val="TableParagraph"/>
              <w:spacing w:before="7"/>
              <w:rPr>
                <w:rFonts w:ascii="Times New Roman"/>
                <w:sz w:val="15"/>
              </w:rPr>
            </w:pPr>
          </w:p>
          <w:p w:rsidR="0080693D" w:rsidRDefault="00A460B7">
            <w:pPr>
              <w:pStyle w:val="TableParagraph"/>
              <w:spacing w:before="1"/>
              <w:ind w:left="1749" w:right="1752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Kebumen, tanggal 03 Januari 2022</w:t>
            </w:r>
          </w:p>
          <w:p w:rsidR="0080693D" w:rsidRDefault="00A460B7">
            <w:pPr>
              <w:pStyle w:val="TableParagraph"/>
              <w:spacing w:before="87"/>
              <w:ind w:left="1749" w:right="1750"/>
              <w:jc w:val="center"/>
              <w:rPr>
                <w:sz w:val="16"/>
              </w:rPr>
            </w:pPr>
            <w:r>
              <w:rPr>
                <w:sz w:val="16"/>
              </w:rPr>
              <w:t>CAMAT KARANGANYAR</w:t>
            </w: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  <w:bookmarkStart w:id="0" w:name="_GoBack"/>
            <w:bookmarkEnd w:id="0"/>
          </w:p>
          <w:p w:rsidR="0080693D" w:rsidRDefault="00A460B7">
            <w:pPr>
              <w:pStyle w:val="TableParagraph"/>
              <w:spacing w:before="138" w:line="367" w:lineRule="auto"/>
              <w:ind w:left="2059" w:right="2066" w:hanging="7"/>
              <w:jc w:val="center"/>
              <w:rPr>
                <w:sz w:val="14"/>
              </w:rPr>
            </w:pPr>
            <w:r>
              <w:rPr>
                <w:w w:val="105"/>
                <w:sz w:val="14"/>
                <w:u w:val="single"/>
              </w:rPr>
              <w:t>TAMIM SOBRI, S.IP, M.M</w:t>
            </w:r>
            <w:r>
              <w:rPr>
                <w:w w:val="105"/>
                <w:sz w:val="14"/>
              </w:rPr>
              <w:t xml:space="preserve"> </w:t>
            </w:r>
            <w:r>
              <w:rPr>
                <w:sz w:val="14"/>
              </w:rPr>
              <w:t>NIP: 196707031989031009</w:t>
            </w:r>
          </w:p>
          <w:p w:rsidR="0080693D" w:rsidRDefault="0080693D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80693D" w:rsidRDefault="00A460B7">
            <w:pPr>
              <w:pStyle w:val="TableParagraph"/>
              <w:spacing w:before="1"/>
              <w:ind w:left="1749" w:right="174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Mengesahkan,</w:t>
            </w:r>
          </w:p>
          <w:p w:rsidR="0080693D" w:rsidRDefault="00A460B7">
            <w:pPr>
              <w:pStyle w:val="TableParagraph"/>
              <w:spacing w:before="87"/>
              <w:ind w:left="1749" w:right="1750"/>
              <w:jc w:val="center"/>
              <w:rPr>
                <w:sz w:val="16"/>
              </w:rPr>
            </w:pPr>
            <w:r>
              <w:rPr>
                <w:sz w:val="16"/>
              </w:rPr>
              <w:t>PPKD</w:t>
            </w: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80693D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  <w:p w:rsidR="0080693D" w:rsidRDefault="00A460B7">
            <w:pPr>
              <w:pStyle w:val="TableParagraph"/>
              <w:spacing w:before="138" w:line="367" w:lineRule="auto"/>
              <w:ind w:left="1917" w:right="1912"/>
              <w:jc w:val="center"/>
              <w:rPr>
                <w:sz w:val="14"/>
              </w:rPr>
            </w:pPr>
            <w:r>
              <w:rPr>
                <w:w w:val="105"/>
                <w:sz w:val="14"/>
                <w:u w:val="single"/>
              </w:rPr>
              <w:t>Drs. ADEN ANDRI SUSILO, M.S</w:t>
            </w:r>
            <w:r>
              <w:rPr>
                <w:w w:val="105"/>
                <w:sz w:val="14"/>
              </w:rPr>
              <w:t>i NIP: 197405291993031001</w:t>
            </w: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Januari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Rp403.072.396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Februari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Rp404.347.396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Maret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Rp410.034.396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April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Rp403.406.146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Mei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Rp648.856.646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Juni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Rp404.579.146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Juli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Rp653.353.646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Agustus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Rp403.451.146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September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Rp248.849.021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Oktober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Rp247.853.021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November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Rp248.603.021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16"/>
        </w:trPr>
        <w:tc>
          <w:tcPr>
            <w:tcW w:w="2027" w:type="dxa"/>
            <w:gridSpan w:val="3"/>
          </w:tcPr>
          <w:p w:rsidR="0080693D" w:rsidRDefault="00A460B7">
            <w:pPr>
              <w:pStyle w:val="TableParagraph"/>
              <w:spacing w:before="76"/>
              <w:ind w:left="62"/>
              <w:rPr>
                <w:sz w:val="14"/>
              </w:rPr>
            </w:pPr>
            <w:r>
              <w:rPr>
                <w:w w:val="105"/>
                <w:sz w:val="14"/>
              </w:rPr>
              <w:t>Desember</w:t>
            </w:r>
          </w:p>
        </w:tc>
        <w:tc>
          <w:tcPr>
            <w:tcW w:w="2051" w:type="dxa"/>
          </w:tcPr>
          <w:p w:rsidR="0080693D" w:rsidRDefault="00A460B7">
            <w:pPr>
              <w:pStyle w:val="TableParagraph"/>
              <w:spacing w:before="76"/>
              <w:ind w:right="53"/>
              <w:jc w:val="right"/>
              <w:rPr>
                <w:sz w:val="14"/>
              </w:rPr>
            </w:pPr>
            <w:r>
              <w:rPr>
                <w:sz w:val="14"/>
              </w:rPr>
              <w:t>Rp246.074.019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320"/>
        </w:trPr>
        <w:tc>
          <w:tcPr>
            <w:tcW w:w="2027" w:type="dxa"/>
            <w:gridSpan w:val="3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spacing w:before="76"/>
              <w:ind w:left="742" w:right="73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Jumlah</w:t>
            </w:r>
          </w:p>
        </w:tc>
        <w:tc>
          <w:tcPr>
            <w:tcW w:w="2051" w:type="dxa"/>
            <w:tcBorders>
              <w:bottom w:val="single" w:sz="8" w:space="0" w:color="000000"/>
            </w:tcBorders>
          </w:tcPr>
          <w:p w:rsidR="0080693D" w:rsidRDefault="00A460B7">
            <w:pPr>
              <w:pStyle w:val="TableParagraph"/>
              <w:spacing w:before="76"/>
              <w:ind w:right="60"/>
              <w:jc w:val="right"/>
              <w:rPr>
                <w:sz w:val="14"/>
              </w:rPr>
            </w:pPr>
            <w:r>
              <w:rPr>
                <w:sz w:val="14"/>
              </w:rPr>
              <w:t>Rp4.722.480.000</w:t>
            </w:r>
          </w:p>
        </w:tc>
        <w:tc>
          <w:tcPr>
            <w:tcW w:w="6117" w:type="dxa"/>
            <w:gridSpan w:val="8"/>
            <w:vMerge/>
            <w:tcBorders>
              <w:top w:val="nil"/>
              <w:bottom w:val="single" w:sz="8" w:space="0" w:color="000000"/>
            </w:tcBorders>
          </w:tcPr>
          <w:p w:rsidR="0080693D" w:rsidRDefault="0080693D">
            <w:pPr>
              <w:rPr>
                <w:sz w:val="2"/>
                <w:szCs w:val="2"/>
              </w:rPr>
            </w:pPr>
          </w:p>
        </w:tc>
      </w:tr>
      <w:tr w:rsidR="0080693D">
        <w:trPr>
          <w:trHeight w:val="412"/>
        </w:trPr>
        <w:tc>
          <w:tcPr>
            <w:tcW w:w="10195" w:type="dxa"/>
            <w:gridSpan w:val="12"/>
            <w:tcBorders>
              <w:top w:val="single" w:sz="8" w:space="0" w:color="000000"/>
            </w:tcBorders>
          </w:tcPr>
          <w:p w:rsidR="0080693D" w:rsidRDefault="00A460B7">
            <w:pPr>
              <w:pStyle w:val="TableParagraph"/>
              <w:spacing w:before="110"/>
              <w:ind w:left="3624" w:right="363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Tim Anggaran Pemerintah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5"/>
              </w:rPr>
              <w:t>Daerah</w:t>
            </w:r>
          </w:p>
        </w:tc>
      </w:tr>
      <w:tr w:rsidR="0080693D">
        <w:trPr>
          <w:trHeight w:val="326"/>
        </w:trPr>
        <w:tc>
          <w:tcPr>
            <w:tcW w:w="509" w:type="dxa"/>
          </w:tcPr>
          <w:p w:rsidR="0080693D" w:rsidRDefault="00A460B7">
            <w:pPr>
              <w:pStyle w:val="TableParagraph"/>
              <w:spacing w:before="81"/>
              <w:ind w:left="92" w:right="8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No.</w:t>
            </w:r>
          </w:p>
        </w:tc>
        <w:tc>
          <w:tcPr>
            <w:tcW w:w="3569" w:type="dxa"/>
            <w:gridSpan w:val="3"/>
          </w:tcPr>
          <w:p w:rsidR="0080693D" w:rsidRDefault="00A460B7">
            <w:pPr>
              <w:pStyle w:val="TableParagraph"/>
              <w:spacing w:before="81"/>
              <w:ind w:left="1530" w:right="1513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Nama</w:t>
            </w:r>
          </w:p>
        </w:tc>
        <w:tc>
          <w:tcPr>
            <w:tcW w:w="2042" w:type="dxa"/>
            <w:gridSpan w:val="2"/>
          </w:tcPr>
          <w:p w:rsidR="0080693D" w:rsidRDefault="00A460B7">
            <w:pPr>
              <w:pStyle w:val="TableParagraph"/>
              <w:spacing w:before="81"/>
              <w:ind w:left="859" w:right="84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NIP</w:t>
            </w:r>
          </w:p>
        </w:tc>
        <w:tc>
          <w:tcPr>
            <w:tcW w:w="2548" w:type="dxa"/>
            <w:gridSpan w:val="4"/>
          </w:tcPr>
          <w:p w:rsidR="0080693D" w:rsidRDefault="00A460B7">
            <w:pPr>
              <w:pStyle w:val="TableParagraph"/>
              <w:spacing w:before="81"/>
              <w:ind w:left="936" w:right="92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Jabatan</w:t>
            </w:r>
          </w:p>
        </w:tc>
        <w:tc>
          <w:tcPr>
            <w:tcW w:w="1527" w:type="dxa"/>
            <w:gridSpan w:val="2"/>
          </w:tcPr>
          <w:p w:rsidR="0080693D" w:rsidRDefault="00A460B7">
            <w:pPr>
              <w:pStyle w:val="TableParagraph"/>
              <w:spacing w:before="81"/>
              <w:ind w:left="182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Tanda Tangan</w:t>
            </w:r>
          </w:p>
        </w:tc>
      </w:tr>
      <w:tr w:rsidR="0080693D">
        <w:trPr>
          <w:trHeight w:val="873"/>
        </w:trPr>
        <w:tc>
          <w:tcPr>
            <w:tcW w:w="509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:rsidR="0080693D" w:rsidRDefault="0080693D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80693D" w:rsidRDefault="00A460B7">
            <w:pPr>
              <w:pStyle w:val="TableParagraph"/>
              <w:spacing w:before="0"/>
              <w:ind w:left="92" w:right="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3569" w:type="dxa"/>
            <w:gridSpan w:val="3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DIAN NAURULITA,SE MT</w:t>
            </w:r>
          </w:p>
        </w:tc>
        <w:tc>
          <w:tcPr>
            <w:tcW w:w="2042" w:type="dxa"/>
            <w:gridSpan w:val="2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198307015 200604 2 012</w:t>
            </w:r>
          </w:p>
        </w:tc>
        <w:tc>
          <w:tcPr>
            <w:tcW w:w="2548" w:type="dxa"/>
            <w:gridSpan w:val="4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KEPALA SUBBIDANG AKUTANSI DAN PELAPORAN</w:t>
            </w:r>
          </w:p>
        </w:tc>
        <w:tc>
          <w:tcPr>
            <w:tcW w:w="1527" w:type="dxa"/>
            <w:gridSpan w:val="2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873"/>
        </w:trPr>
        <w:tc>
          <w:tcPr>
            <w:tcW w:w="509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:rsidR="0080693D" w:rsidRDefault="0080693D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80693D" w:rsidRDefault="00A460B7">
            <w:pPr>
              <w:pStyle w:val="TableParagraph"/>
              <w:spacing w:before="0"/>
              <w:ind w:left="92" w:right="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3569" w:type="dxa"/>
            <w:gridSpan w:val="3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NUGROHO WISNU HARYOKO S.Pd.M.Si</w:t>
            </w:r>
          </w:p>
        </w:tc>
        <w:tc>
          <w:tcPr>
            <w:tcW w:w="2042" w:type="dxa"/>
            <w:gridSpan w:val="2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19710210 199903 1 010</w:t>
            </w:r>
          </w:p>
        </w:tc>
        <w:tc>
          <w:tcPr>
            <w:tcW w:w="2548" w:type="dxa"/>
            <w:gridSpan w:val="4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PERENCANA AHLI MUDA</w:t>
            </w:r>
          </w:p>
        </w:tc>
        <w:tc>
          <w:tcPr>
            <w:tcW w:w="1527" w:type="dxa"/>
            <w:gridSpan w:val="2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80693D">
        <w:trPr>
          <w:trHeight w:val="873"/>
        </w:trPr>
        <w:tc>
          <w:tcPr>
            <w:tcW w:w="509" w:type="dxa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  <w:p w:rsidR="0080693D" w:rsidRDefault="0080693D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80693D" w:rsidRDefault="00A460B7">
            <w:pPr>
              <w:pStyle w:val="TableParagraph"/>
              <w:spacing w:before="0"/>
              <w:ind w:left="92" w:right="80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3569" w:type="dxa"/>
            <w:gridSpan w:val="3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KHASNAN ZAKKI,SH</w:t>
            </w:r>
          </w:p>
        </w:tc>
        <w:tc>
          <w:tcPr>
            <w:tcW w:w="2042" w:type="dxa"/>
            <w:gridSpan w:val="2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19810508 200903 1 006</w:t>
            </w:r>
          </w:p>
        </w:tc>
        <w:tc>
          <w:tcPr>
            <w:tcW w:w="2548" w:type="dxa"/>
            <w:gridSpan w:val="4"/>
          </w:tcPr>
          <w:p w:rsidR="0080693D" w:rsidRPr="00DB42DB" w:rsidRDefault="0080693D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</w:p>
          <w:p w:rsidR="00DB42DB" w:rsidRPr="00DB42DB" w:rsidRDefault="00DB42DB">
            <w:pPr>
              <w:pStyle w:val="TableParagraph"/>
              <w:spacing w:before="0"/>
              <w:rPr>
                <w:rFonts w:ascii="Times New Roman"/>
                <w:sz w:val="16"/>
                <w:szCs w:val="16"/>
                <w:lang w:val="id-ID"/>
              </w:rPr>
            </w:pPr>
            <w:r w:rsidRPr="00DB42DB">
              <w:rPr>
                <w:rFonts w:ascii="Times New Roman"/>
                <w:sz w:val="16"/>
                <w:szCs w:val="16"/>
                <w:lang w:val="id-ID"/>
              </w:rPr>
              <w:t>PENGELOLA PENGADAAN BARANG/JASA</w:t>
            </w:r>
          </w:p>
        </w:tc>
        <w:tc>
          <w:tcPr>
            <w:tcW w:w="1527" w:type="dxa"/>
            <w:gridSpan w:val="2"/>
          </w:tcPr>
          <w:p w:rsidR="0080693D" w:rsidRDefault="0080693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 w:rsidR="00A460B7" w:rsidRDefault="00A460B7"/>
    <w:sectPr w:rsidR="00A460B7" w:rsidSect="00EC67FD">
      <w:footerReference w:type="default" r:id="rId9"/>
      <w:pgSz w:w="12240" w:h="20160" w:code="5"/>
      <w:pgMar w:top="680" w:right="740" w:bottom="580" w:left="740" w:header="0" w:footer="38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B7" w:rsidRDefault="00A460B7">
      <w:r>
        <w:separator/>
      </w:r>
    </w:p>
  </w:endnote>
  <w:endnote w:type="continuationSeparator" w:id="0">
    <w:p w:rsidR="00A460B7" w:rsidRDefault="00A46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3D" w:rsidRDefault="00A460B7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2.55pt;margin-top:807.95pt;width:190.65pt;height:8.15pt;z-index:-19976192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>DPA-RINCIAN BELANJA - 7.01.01.2.02 - 7.01.0.00.0.00.23.0000 - Penata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68.75pt;margin-top:807.95pt;width:57.45pt;height:8.15pt;z-index:-19975680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 xml:space="preserve">Kabupaten </w:t>
                </w:r>
                <w:r>
                  <w:rPr>
                    <w:w w:val="105"/>
                  </w:rPr>
                  <w:t>Kebumen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02.6pt;margin-top:807.95pt;width:50.05pt;height:8.15pt;z-index:-19975168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 xml:space="preserve">Halaman </w:t>
                </w:r>
                <w:r>
                  <w:fldChar w:fldCharType="begin"/>
                </w:r>
                <w:r>
                  <w:rPr>
                    <w:w w:val="105"/>
                  </w:rPr>
                  <w:instrText xml:space="preserve"> PAGE </w:instrText>
                </w:r>
                <w:r>
                  <w:fldChar w:fldCharType="separate"/>
                </w:r>
                <w:r w:rsidR="00EC67FD">
                  <w:rPr>
                    <w:noProof/>
                    <w:w w:val="105"/>
                  </w:rPr>
                  <w:t>9</w:t>
                </w:r>
                <w:r>
                  <w:fldChar w:fldCharType="end"/>
                </w:r>
                <w:r>
                  <w:rPr>
                    <w:w w:val="105"/>
                  </w:rPr>
                  <w:t xml:space="preserve"> </w:t>
                </w:r>
                <w:r>
                  <w:rPr>
                    <w:w w:val="105"/>
                  </w:rPr>
                  <w:t>dari 10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93D" w:rsidRDefault="00A460B7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.55pt;margin-top:807.95pt;width:190.65pt;height:8.15pt;z-index:-19974656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 xml:space="preserve">DPA-RINCIAN </w:t>
                </w:r>
                <w:r>
                  <w:rPr>
                    <w:w w:val="105"/>
                  </w:rPr>
                  <w:t>BELANJA - 7.01.01.2.02 - 7.01.0.00.0.00.23.0000 - Penata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268.75pt;margin-top:807.95pt;width:57.45pt;height:8.15pt;z-index:-19974144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 xml:space="preserve">Kabupaten </w:t>
                </w:r>
                <w:r>
                  <w:rPr>
                    <w:w w:val="105"/>
                  </w:rPr>
                  <w:t>Kebumen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9.25pt;margin-top:807.95pt;width:53.4pt;height:8.15pt;z-index:-19973632;mso-position-horizontal-relative:page;mso-position-vertical-relative:page" filled="f" stroked="f">
          <v:textbox inset="0,0,0,0">
            <w:txbxContent>
              <w:p w:rsidR="0080693D" w:rsidRDefault="00A460B7">
                <w:pPr>
                  <w:pStyle w:val="BodyText"/>
                </w:pPr>
                <w:r>
                  <w:rPr>
                    <w:w w:val="105"/>
                  </w:rPr>
                  <w:t xml:space="preserve">Halaman </w:t>
                </w:r>
                <w:r>
                  <w:rPr>
                    <w:w w:val="105"/>
                  </w:rPr>
                  <w:t>10 dari 10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B7" w:rsidRDefault="00A460B7">
      <w:r>
        <w:separator/>
      </w:r>
    </w:p>
  </w:footnote>
  <w:footnote w:type="continuationSeparator" w:id="0">
    <w:p w:rsidR="00A460B7" w:rsidRDefault="00A460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80693D"/>
    <w:rsid w:val="0080693D"/>
    <w:rsid w:val="00A460B7"/>
    <w:rsid w:val="00DB42DB"/>
    <w:rsid w:val="00EC67FD"/>
    <w:rsid w:val="00FB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DejaVu Sans" w:eastAsia="DejaVu Sans" w:hAnsi="DejaVu Sans" w:cs="DejaVu Sans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38172-C897-4284-9638-941DCE535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3648</Words>
  <Characters>20798</Characters>
  <Application>Microsoft Office Word</Application>
  <DocSecurity>0</DocSecurity>
  <Lines>173</Lines>
  <Paragraphs>48</Paragraphs>
  <ScaleCrop>false</ScaleCrop>
  <Company/>
  <LinksUpToDate>false</LinksUpToDate>
  <CharactersWithSpaces>24398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DPA-RINCIAN BELANJA - 7.01.01.2.02 Administrasi Keuangan Perangkat Daerah - 7.01.0.00.0.00.23.0000 - Kabupaten Kebumen - Penatausahaan I - 2022</dc:title>
  <cp:lastModifiedBy>Windows User</cp:lastModifiedBy>
  <cp:revision>4</cp:revision>
  <cp:lastPrinted>2022-01-06T00:56:00Z</cp:lastPrinted>
  <dcterms:created xsi:type="dcterms:W3CDTF">2022-01-06T00:46:00Z</dcterms:created>
  <dcterms:modified xsi:type="dcterms:W3CDTF">2022-01-06T00:56:00Z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2022-01-06T00:00:00Z</vt:filetime>
  </property>
</Properties>
</file>